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C791" w14:textId="77777777" w:rsidR="0051310E" w:rsidRDefault="0051310E" w:rsidP="00734198">
      <w:pPr>
        <w:jc w:val="center"/>
      </w:pPr>
    </w:p>
    <w:p w14:paraId="780FF9E3" w14:textId="79006356" w:rsidR="0064395A" w:rsidRDefault="00734198" w:rsidP="00734198">
      <w:pPr>
        <w:jc w:val="center"/>
      </w:pPr>
      <w:r>
        <w:rPr>
          <w:noProof/>
        </w:rPr>
        <w:drawing>
          <wp:inline distT="0" distB="0" distL="0" distR="0" wp14:anchorId="01E6D94F" wp14:editId="6C36294C">
            <wp:extent cx="914400" cy="91756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66" cy="930379"/>
                    </a:xfrm>
                    <a:prstGeom prst="rect">
                      <a:avLst/>
                    </a:prstGeom>
                  </pic:spPr>
                </pic:pic>
              </a:graphicData>
            </a:graphic>
          </wp:inline>
        </w:drawing>
      </w:r>
    </w:p>
    <w:p w14:paraId="172CB749" w14:textId="29803494" w:rsidR="00734198" w:rsidRDefault="00734198" w:rsidP="00734198">
      <w:pPr>
        <w:jc w:val="center"/>
      </w:pPr>
    </w:p>
    <w:p w14:paraId="366DC910" w14:textId="6E128C12" w:rsidR="00734198" w:rsidRDefault="00734198" w:rsidP="00734198">
      <w:pPr>
        <w:jc w:val="center"/>
        <w:rPr>
          <w:rFonts w:ascii="Century Gothic" w:hAnsi="Century Gothic"/>
          <w:b/>
          <w:bCs/>
          <w:sz w:val="32"/>
          <w:szCs w:val="28"/>
        </w:rPr>
      </w:pPr>
      <w:r>
        <w:rPr>
          <w:rFonts w:ascii="Century Gothic" w:hAnsi="Century Gothic"/>
          <w:b/>
          <w:bCs/>
          <w:sz w:val="32"/>
          <w:szCs w:val="28"/>
        </w:rPr>
        <w:t>Aldworth Parish Council</w:t>
      </w:r>
    </w:p>
    <w:p w14:paraId="58947DA8" w14:textId="53A57E41" w:rsidR="00734198" w:rsidRPr="00B65EA2" w:rsidRDefault="00734198" w:rsidP="00734198">
      <w:pPr>
        <w:jc w:val="center"/>
        <w:rPr>
          <w:rFonts w:ascii="Century Gothic" w:hAnsi="Century Gothic"/>
          <w:b/>
          <w:bCs/>
          <w:sz w:val="28"/>
          <w:szCs w:val="28"/>
        </w:rPr>
      </w:pPr>
    </w:p>
    <w:p w14:paraId="1457B955" w14:textId="61ABCAD2" w:rsidR="00202409" w:rsidRDefault="00653FC0" w:rsidP="00734198">
      <w:pPr>
        <w:jc w:val="center"/>
        <w:rPr>
          <w:rFonts w:ascii="Century Gothic" w:hAnsi="Century Gothic"/>
          <w:b/>
          <w:bCs/>
          <w:sz w:val="32"/>
          <w:szCs w:val="28"/>
        </w:rPr>
      </w:pPr>
      <w:r>
        <w:rPr>
          <w:rFonts w:ascii="Century Gothic" w:hAnsi="Century Gothic"/>
          <w:b/>
          <w:bCs/>
          <w:sz w:val="32"/>
          <w:szCs w:val="28"/>
        </w:rPr>
        <w:t xml:space="preserve">Minutes of the </w:t>
      </w:r>
      <w:r w:rsidR="00052A60">
        <w:rPr>
          <w:rFonts w:ascii="Century Gothic" w:hAnsi="Century Gothic"/>
          <w:b/>
          <w:bCs/>
          <w:sz w:val="32"/>
          <w:szCs w:val="28"/>
        </w:rPr>
        <w:t>Full Council</w:t>
      </w:r>
      <w:r w:rsidR="00DC6CA8">
        <w:rPr>
          <w:rFonts w:ascii="Century Gothic" w:hAnsi="Century Gothic"/>
          <w:b/>
          <w:bCs/>
          <w:sz w:val="32"/>
          <w:szCs w:val="28"/>
        </w:rPr>
        <w:t xml:space="preserve"> Meeting</w:t>
      </w:r>
    </w:p>
    <w:p w14:paraId="00C63383" w14:textId="77777777" w:rsidR="00DC6CA8" w:rsidRPr="00202409" w:rsidRDefault="00DC6CA8" w:rsidP="00734198">
      <w:pPr>
        <w:jc w:val="center"/>
        <w:rPr>
          <w:rFonts w:ascii="Century Gothic" w:hAnsi="Century Gothic"/>
          <w:b/>
          <w:bCs/>
          <w:szCs w:val="24"/>
        </w:rPr>
      </w:pPr>
    </w:p>
    <w:p w14:paraId="6D063EDE" w14:textId="49E33CD2" w:rsidR="00653FC0" w:rsidRDefault="00B9231F" w:rsidP="00653FC0">
      <w:pPr>
        <w:jc w:val="center"/>
        <w:rPr>
          <w:rFonts w:ascii="Century Gothic" w:hAnsi="Century Gothic"/>
          <w:sz w:val="22"/>
          <w:szCs w:val="20"/>
        </w:rPr>
      </w:pPr>
      <w:r>
        <w:rPr>
          <w:rFonts w:ascii="Century Gothic" w:hAnsi="Century Gothic"/>
          <w:sz w:val="22"/>
          <w:szCs w:val="20"/>
        </w:rPr>
        <w:t xml:space="preserve">Monday </w:t>
      </w:r>
      <w:r w:rsidR="00F75923">
        <w:rPr>
          <w:rFonts w:ascii="Century Gothic" w:hAnsi="Century Gothic"/>
          <w:sz w:val="22"/>
          <w:szCs w:val="20"/>
        </w:rPr>
        <w:t>11</w:t>
      </w:r>
      <w:r w:rsidR="00F75923" w:rsidRPr="00F75923">
        <w:rPr>
          <w:rFonts w:ascii="Century Gothic" w:hAnsi="Century Gothic"/>
          <w:sz w:val="22"/>
          <w:szCs w:val="20"/>
          <w:vertAlign w:val="superscript"/>
        </w:rPr>
        <w:t>th</w:t>
      </w:r>
      <w:r w:rsidR="00F75923">
        <w:rPr>
          <w:rFonts w:ascii="Century Gothic" w:hAnsi="Century Gothic"/>
          <w:sz w:val="22"/>
          <w:szCs w:val="20"/>
        </w:rPr>
        <w:t xml:space="preserve"> September</w:t>
      </w:r>
      <w:r w:rsidR="00052A60">
        <w:rPr>
          <w:rFonts w:ascii="Century Gothic" w:hAnsi="Century Gothic"/>
          <w:sz w:val="22"/>
          <w:szCs w:val="20"/>
        </w:rPr>
        <w:t xml:space="preserve"> </w:t>
      </w:r>
      <w:r w:rsidR="00901859">
        <w:rPr>
          <w:rFonts w:ascii="Century Gothic" w:hAnsi="Century Gothic"/>
          <w:sz w:val="22"/>
          <w:szCs w:val="20"/>
        </w:rPr>
        <w:t>2023, 7</w:t>
      </w:r>
      <w:r w:rsidR="00052A60">
        <w:rPr>
          <w:rFonts w:ascii="Century Gothic" w:hAnsi="Century Gothic"/>
          <w:sz w:val="22"/>
          <w:szCs w:val="20"/>
        </w:rPr>
        <w:t>.</w:t>
      </w:r>
      <w:r>
        <w:rPr>
          <w:rFonts w:ascii="Century Gothic" w:hAnsi="Century Gothic"/>
          <w:sz w:val="22"/>
          <w:szCs w:val="20"/>
        </w:rPr>
        <w:t>30</w:t>
      </w:r>
      <w:r w:rsidR="00901859">
        <w:rPr>
          <w:rFonts w:ascii="Century Gothic" w:hAnsi="Century Gothic"/>
          <w:sz w:val="22"/>
          <w:szCs w:val="20"/>
        </w:rPr>
        <w:t xml:space="preserve">pm </w:t>
      </w:r>
      <w:r w:rsidR="00052A60">
        <w:rPr>
          <w:rFonts w:ascii="Century Gothic" w:hAnsi="Century Gothic"/>
          <w:sz w:val="22"/>
          <w:szCs w:val="20"/>
        </w:rPr>
        <w:t>at Aldworth Village Hall</w:t>
      </w:r>
    </w:p>
    <w:p w14:paraId="133D9C84" w14:textId="77777777" w:rsidR="00126A04" w:rsidRPr="006A0AC7" w:rsidRDefault="00126A04" w:rsidP="00653FC0">
      <w:pPr>
        <w:jc w:val="center"/>
        <w:rPr>
          <w:rFonts w:ascii="Century Gothic" w:hAnsi="Century Gothic"/>
          <w:sz w:val="22"/>
          <w:szCs w:val="20"/>
        </w:rPr>
      </w:pPr>
    </w:p>
    <w:p w14:paraId="2CB0B7E2" w14:textId="1D4CB16D" w:rsidR="00202409" w:rsidRDefault="00653FC0" w:rsidP="007B1BA6">
      <w:pPr>
        <w:jc w:val="center"/>
        <w:rPr>
          <w:rFonts w:ascii="Century Gothic" w:hAnsi="Century Gothic"/>
          <w:sz w:val="22"/>
          <w:szCs w:val="20"/>
        </w:rPr>
      </w:pPr>
      <w:r w:rsidRPr="006A0AC7">
        <w:rPr>
          <w:rFonts w:ascii="Century Gothic" w:hAnsi="Century Gothic"/>
          <w:sz w:val="22"/>
          <w:szCs w:val="20"/>
        </w:rPr>
        <w:t xml:space="preserve">Minute ref: </w:t>
      </w:r>
      <w:r w:rsidR="00EF1514">
        <w:rPr>
          <w:rFonts w:ascii="Century Gothic" w:hAnsi="Century Gothic"/>
          <w:sz w:val="22"/>
          <w:szCs w:val="20"/>
        </w:rPr>
        <w:t>0</w:t>
      </w:r>
      <w:r w:rsidR="00B9231F">
        <w:rPr>
          <w:rFonts w:ascii="Century Gothic" w:hAnsi="Century Gothic"/>
          <w:sz w:val="22"/>
          <w:szCs w:val="20"/>
        </w:rPr>
        <w:t>0</w:t>
      </w:r>
      <w:r w:rsidR="00F75923">
        <w:rPr>
          <w:rFonts w:ascii="Century Gothic" w:hAnsi="Century Gothic"/>
          <w:sz w:val="22"/>
          <w:szCs w:val="20"/>
        </w:rPr>
        <w:t>3</w:t>
      </w:r>
      <w:r w:rsidR="00EF1514">
        <w:rPr>
          <w:rFonts w:ascii="Century Gothic" w:hAnsi="Century Gothic"/>
          <w:sz w:val="22"/>
          <w:szCs w:val="20"/>
        </w:rPr>
        <w:t>/</w:t>
      </w:r>
      <w:r w:rsidR="00B9231F">
        <w:rPr>
          <w:rFonts w:ascii="Century Gothic" w:hAnsi="Century Gothic"/>
          <w:sz w:val="22"/>
          <w:szCs w:val="20"/>
        </w:rPr>
        <w:t>1</w:t>
      </w:r>
      <w:r w:rsidR="00F75923">
        <w:rPr>
          <w:rFonts w:ascii="Century Gothic" w:hAnsi="Century Gothic"/>
          <w:sz w:val="22"/>
          <w:szCs w:val="20"/>
        </w:rPr>
        <w:t>10923</w:t>
      </w:r>
      <w:r w:rsidR="007B1BA6">
        <w:rPr>
          <w:rFonts w:ascii="Century Gothic" w:hAnsi="Century Gothic"/>
          <w:sz w:val="22"/>
          <w:szCs w:val="20"/>
        </w:rPr>
        <w:t>/</w:t>
      </w:r>
      <w:r w:rsidR="00052A60">
        <w:rPr>
          <w:rFonts w:ascii="Century Gothic" w:hAnsi="Century Gothic"/>
          <w:sz w:val="22"/>
          <w:szCs w:val="20"/>
        </w:rPr>
        <w:t>PCM</w:t>
      </w:r>
    </w:p>
    <w:p w14:paraId="13F92C02" w14:textId="0E2438A8" w:rsidR="007B1BA6" w:rsidRPr="006A0AC7" w:rsidRDefault="007B1BA6" w:rsidP="007B1BA6">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59264" behindDoc="0" locked="0" layoutInCell="1" allowOverlap="1" wp14:anchorId="156138A7" wp14:editId="1AF64269">
                <wp:simplePos x="0" y="0"/>
                <wp:positionH relativeFrom="column">
                  <wp:posOffset>43815</wp:posOffset>
                </wp:positionH>
                <wp:positionV relativeFrom="paragraph">
                  <wp:posOffset>157480</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38E30C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4pt" to="524.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" strokecolor="#70ad47 [3209]" strokeweight="1pt">
                <v:stroke joinstyle="miter"/>
              </v:line>
            </w:pict>
          </mc:Fallback>
        </mc:AlternateContent>
      </w:r>
    </w:p>
    <w:p w14:paraId="26FDE117" w14:textId="320D0B5D" w:rsidR="00202409" w:rsidRPr="006A0AC7" w:rsidRDefault="00202409" w:rsidP="00202409">
      <w:pPr>
        <w:jc w:val="center"/>
        <w:rPr>
          <w:rFonts w:ascii="Century Gothic" w:hAnsi="Century Gothic"/>
          <w:b/>
          <w:bCs/>
          <w:sz w:val="22"/>
          <w:szCs w:val="20"/>
        </w:rPr>
      </w:pPr>
    </w:p>
    <w:p w14:paraId="1F71ADE4" w14:textId="4344533F" w:rsidR="00B9231F" w:rsidRPr="006A0AC7" w:rsidRDefault="00653FC0" w:rsidP="00B9231F">
      <w:pPr>
        <w:ind w:left="2880" w:right="-86" w:hanging="2880"/>
        <w:rPr>
          <w:rFonts w:ascii="Century Gothic" w:hAnsi="Century Gothic"/>
          <w:sz w:val="22"/>
          <w:szCs w:val="20"/>
        </w:rPr>
      </w:pPr>
      <w:r w:rsidRPr="006A0AC7">
        <w:rPr>
          <w:rFonts w:ascii="Century Gothic" w:hAnsi="Century Gothic"/>
          <w:b/>
          <w:bCs/>
          <w:sz w:val="22"/>
          <w:szCs w:val="20"/>
        </w:rPr>
        <w:t>Members Present:</w:t>
      </w:r>
      <w:r w:rsidRPr="006A0AC7">
        <w:rPr>
          <w:rFonts w:ascii="Century Gothic" w:hAnsi="Century Gothic"/>
          <w:b/>
          <w:bCs/>
          <w:sz w:val="22"/>
          <w:szCs w:val="20"/>
        </w:rPr>
        <w:tab/>
      </w:r>
      <w:r w:rsidR="00B9231F">
        <w:rPr>
          <w:rFonts w:ascii="Century Gothic" w:hAnsi="Century Gothic"/>
          <w:sz w:val="22"/>
          <w:szCs w:val="20"/>
        </w:rPr>
        <w:t>Cllr. Kate Walters, Cllr. Ilona Herbent</w:t>
      </w:r>
      <w:r w:rsidR="00111912">
        <w:rPr>
          <w:rFonts w:ascii="Century Gothic" w:hAnsi="Century Gothic"/>
          <w:sz w:val="22"/>
          <w:szCs w:val="20"/>
        </w:rPr>
        <w:t>,</w:t>
      </w:r>
      <w:r w:rsidR="00B9231F">
        <w:rPr>
          <w:rFonts w:ascii="Century Gothic" w:hAnsi="Century Gothic"/>
          <w:sz w:val="22"/>
          <w:szCs w:val="20"/>
        </w:rPr>
        <w:t xml:space="preserve"> Cllr. Graham Rutter</w:t>
      </w:r>
      <w:r w:rsidR="00111912">
        <w:rPr>
          <w:rFonts w:ascii="Century Gothic" w:hAnsi="Century Gothic"/>
          <w:sz w:val="22"/>
          <w:szCs w:val="20"/>
        </w:rPr>
        <w:t xml:space="preserve"> &amp; Cllr. Laura Coyle</w:t>
      </w:r>
    </w:p>
    <w:p w14:paraId="31580C63" w14:textId="19E004D7" w:rsidR="00653FC0" w:rsidRPr="006A0AC7" w:rsidRDefault="00653FC0" w:rsidP="00653FC0">
      <w:pPr>
        <w:ind w:right="-86"/>
        <w:rPr>
          <w:rFonts w:ascii="Century Gothic" w:hAnsi="Century Gothic"/>
          <w:sz w:val="22"/>
          <w:szCs w:val="20"/>
        </w:rPr>
      </w:pPr>
    </w:p>
    <w:p w14:paraId="42265B89" w14:textId="12A7E087"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Members Absent:</w:t>
      </w:r>
      <w:r w:rsidRPr="006A0AC7">
        <w:rPr>
          <w:rFonts w:ascii="Century Gothic" w:hAnsi="Century Gothic"/>
          <w:b/>
          <w:bCs/>
          <w:sz w:val="22"/>
          <w:szCs w:val="20"/>
        </w:rPr>
        <w:tab/>
      </w:r>
      <w:r w:rsidRPr="006A0AC7">
        <w:rPr>
          <w:rFonts w:ascii="Century Gothic" w:hAnsi="Century Gothic"/>
          <w:b/>
          <w:bCs/>
          <w:sz w:val="22"/>
          <w:szCs w:val="20"/>
        </w:rPr>
        <w:tab/>
      </w:r>
      <w:r w:rsidR="00B9231F" w:rsidRPr="0041691A">
        <w:rPr>
          <w:rFonts w:ascii="Century Gothic" w:hAnsi="Century Gothic"/>
          <w:sz w:val="22"/>
          <w:szCs w:val="20"/>
        </w:rPr>
        <w:t>0</w:t>
      </w:r>
    </w:p>
    <w:p w14:paraId="533C8525" w14:textId="53CCCC02" w:rsidR="00653FC0" w:rsidRPr="006A0AC7" w:rsidRDefault="00653FC0" w:rsidP="00653FC0">
      <w:pPr>
        <w:ind w:right="-86"/>
        <w:rPr>
          <w:rFonts w:ascii="Century Gothic" w:hAnsi="Century Gothic"/>
          <w:sz w:val="22"/>
          <w:szCs w:val="20"/>
        </w:rPr>
      </w:pPr>
    </w:p>
    <w:p w14:paraId="72BB5452" w14:textId="031BB1D2"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Officers Present:</w:t>
      </w:r>
      <w:r w:rsidRPr="006A0AC7">
        <w:rPr>
          <w:rFonts w:ascii="Century Gothic" w:hAnsi="Century Gothic"/>
          <w:b/>
          <w:bCs/>
          <w:sz w:val="22"/>
          <w:szCs w:val="20"/>
        </w:rPr>
        <w:tab/>
      </w:r>
      <w:r w:rsidRPr="006A0AC7">
        <w:rPr>
          <w:rFonts w:ascii="Century Gothic" w:hAnsi="Century Gothic"/>
          <w:b/>
          <w:bCs/>
          <w:sz w:val="22"/>
          <w:szCs w:val="20"/>
        </w:rPr>
        <w:tab/>
      </w:r>
      <w:r w:rsidRPr="006A0AC7">
        <w:rPr>
          <w:rFonts w:ascii="Century Gothic" w:hAnsi="Century Gothic"/>
          <w:sz w:val="22"/>
          <w:szCs w:val="20"/>
        </w:rPr>
        <w:t xml:space="preserve">Mrs </w:t>
      </w:r>
      <w:r w:rsidR="00B9231F">
        <w:rPr>
          <w:rFonts w:ascii="Century Gothic" w:hAnsi="Century Gothic"/>
          <w:sz w:val="22"/>
          <w:szCs w:val="20"/>
        </w:rPr>
        <w:t>Ella Fletcher</w:t>
      </w:r>
      <w:r w:rsidRPr="006A0AC7">
        <w:rPr>
          <w:rFonts w:ascii="Century Gothic" w:hAnsi="Century Gothic"/>
          <w:sz w:val="22"/>
          <w:szCs w:val="20"/>
        </w:rPr>
        <w:t xml:space="preserve"> (Clerk &amp; RFO)</w:t>
      </w:r>
    </w:p>
    <w:p w14:paraId="0FAA1967" w14:textId="0B9D2E62" w:rsidR="00653FC0" w:rsidRPr="006A0AC7" w:rsidRDefault="00653FC0" w:rsidP="00653FC0">
      <w:pPr>
        <w:ind w:right="-86"/>
        <w:rPr>
          <w:rFonts w:ascii="Century Gothic" w:hAnsi="Century Gothic"/>
          <w:sz w:val="22"/>
          <w:szCs w:val="20"/>
        </w:rPr>
      </w:pPr>
    </w:p>
    <w:p w14:paraId="310B4AB4" w14:textId="4AD575A5"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In Attendance:</w:t>
      </w:r>
      <w:r w:rsidRPr="006A0AC7">
        <w:rPr>
          <w:rFonts w:ascii="Century Gothic" w:hAnsi="Century Gothic"/>
          <w:b/>
          <w:bCs/>
          <w:sz w:val="22"/>
          <w:szCs w:val="20"/>
        </w:rPr>
        <w:tab/>
      </w:r>
      <w:r w:rsidRPr="006A0AC7">
        <w:rPr>
          <w:rFonts w:ascii="Century Gothic" w:hAnsi="Century Gothic"/>
          <w:b/>
          <w:bCs/>
          <w:sz w:val="22"/>
          <w:szCs w:val="20"/>
        </w:rPr>
        <w:tab/>
      </w:r>
      <w:r w:rsidR="00111912" w:rsidRPr="00111912">
        <w:rPr>
          <w:rFonts w:ascii="Century Gothic" w:hAnsi="Century Gothic"/>
          <w:sz w:val="22"/>
          <w:szCs w:val="20"/>
        </w:rPr>
        <w:t>Two members of the parish.</w:t>
      </w:r>
    </w:p>
    <w:p w14:paraId="5144B0DD" w14:textId="5341FD54" w:rsidR="00653FC0" w:rsidRPr="006A0AC7" w:rsidRDefault="00653FC0" w:rsidP="00653FC0">
      <w:pPr>
        <w:ind w:right="-86"/>
        <w:rPr>
          <w:rFonts w:ascii="Century Gothic" w:hAnsi="Century Gothic"/>
          <w:sz w:val="22"/>
          <w:szCs w:val="20"/>
        </w:rPr>
      </w:pPr>
    </w:p>
    <w:p w14:paraId="25A060B3" w14:textId="039F3C81"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Start Time:</w:t>
      </w:r>
      <w:r w:rsidRPr="006A0AC7">
        <w:rPr>
          <w:rFonts w:ascii="Century Gothic" w:hAnsi="Century Gothic"/>
          <w:b/>
          <w:bCs/>
          <w:sz w:val="22"/>
          <w:szCs w:val="20"/>
        </w:rPr>
        <w:tab/>
      </w:r>
      <w:r w:rsidR="006A0AC7">
        <w:rPr>
          <w:rFonts w:ascii="Century Gothic" w:hAnsi="Century Gothic"/>
          <w:b/>
          <w:bCs/>
          <w:sz w:val="22"/>
          <w:szCs w:val="20"/>
        </w:rPr>
        <w:tab/>
      </w:r>
      <w:r w:rsidR="00F01E5C" w:rsidRPr="0041691A">
        <w:rPr>
          <w:rFonts w:ascii="Century Gothic" w:hAnsi="Century Gothic"/>
          <w:sz w:val="22"/>
          <w:szCs w:val="20"/>
        </w:rPr>
        <w:t>19.</w:t>
      </w:r>
      <w:r w:rsidR="00F75923">
        <w:rPr>
          <w:rFonts w:ascii="Century Gothic" w:hAnsi="Century Gothic"/>
          <w:sz w:val="22"/>
          <w:szCs w:val="20"/>
        </w:rPr>
        <w:t>34</w:t>
      </w:r>
      <w:r w:rsidR="00B9231F" w:rsidRPr="0041691A">
        <w:rPr>
          <w:rFonts w:ascii="Century Gothic" w:hAnsi="Century Gothic"/>
          <w:sz w:val="22"/>
          <w:szCs w:val="20"/>
        </w:rPr>
        <w:t>pm</w:t>
      </w:r>
    </w:p>
    <w:p w14:paraId="184146E1" w14:textId="1E3FF5A2"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End Time:</w:t>
      </w:r>
      <w:r w:rsidRPr="006A0AC7">
        <w:rPr>
          <w:rFonts w:ascii="Century Gothic" w:hAnsi="Century Gothic"/>
          <w:b/>
          <w:bCs/>
          <w:sz w:val="22"/>
          <w:szCs w:val="20"/>
        </w:rPr>
        <w:tab/>
      </w:r>
      <w:r w:rsidRPr="006A0AC7">
        <w:rPr>
          <w:rFonts w:ascii="Century Gothic" w:hAnsi="Century Gothic"/>
          <w:b/>
          <w:bCs/>
          <w:sz w:val="22"/>
          <w:szCs w:val="20"/>
        </w:rPr>
        <w:tab/>
      </w:r>
      <w:r w:rsidR="00F01E5C" w:rsidRPr="0041691A">
        <w:rPr>
          <w:rFonts w:ascii="Century Gothic" w:hAnsi="Century Gothic"/>
          <w:sz w:val="22"/>
          <w:szCs w:val="20"/>
        </w:rPr>
        <w:t>20.</w:t>
      </w:r>
      <w:r w:rsidR="00F75923">
        <w:rPr>
          <w:rFonts w:ascii="Century Gothic" w:hAnsi="Century Gothic"/>
          <w:sz w:val="22"/>
          <w:szCs w:val="20"/>
        </w:rPr>
        <w:t>49</w:t>
      </w:r>
      <w:r w:rsidR="00B9231F" w:rsidRPr="0041691A">
        <w:rPr>
          <w:rFonts w:ascii="Century Gothic" w:hAnsi="Century Gothic"/>
          <w:sz w:val="22"/>
          <w:szCs w:val="20"/>
        </w:rPr>
        <w:t>pm</w:t>
      </w:r>
    </w:p>
    <w:p w14:paraId="24DBC7E5" w14:textId="77777777" w:rsidR="00653FC0" w:rsidRPr="006A0AC7" w:rsidRDefault="00653FC0" w:rsidP="00653FC0">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61312" behindDoc="0" locked="0" layoutInCell="1" allowOverlap="1" wp14:anchorId="1E904F72" wp14:editId="2144852F">
                <wp:simplePos x="0" y="0"/>
                <wp:positionH relativeFrom="column">
                  <wp:posOffset>44449</wp:posOffset>
                </wp:positionH>
                <wp:positionV relativeFrom="paragraph">
                  <wp:posOffset>119380</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523941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9.4pt" to="524.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" strokecolor="#70ad47 [3209]" strokeweight="1pt">
                <v:stroke joinstyle="miter"/>
              </v:line>
            </w:pict>
          </mc:Fallback>
        </mc:AlternateContent>
      </w:r>
    </w:p>
    <w:p w14:paraId="58BE56BE" w14:textId="19128B3F" w:rsidR="00653FC0" w:rsidRPr="006A0AC7" w:rsidRDefault="00653FC0" w:rsidP="00653FC0">
      <w:pPr>
        <w:ind w:right="-86"/>
        <w:rPr>
          <w:rFonts w:ascii="Century Gothic" w:hAnsi="Century Gothic"/>
          <w:sz w:val="22"/>
          <w:szCs w:val="20"/>
        </w:rPr>
      </w:pPr>
    </w:p>
    <w:p w14:paraId="4CFCCAEF" w14:textId="26BFB7E1" w:rsidR="00F212F7" w:rsidRDefault="00F01E5C" w:rsidP="00052A60">
      <w:pPr>
        <w:ind w:left="1440" w:right="-86" w:hanging="1440"/>
        <w:rPr>
          <w:rFonts w:ascii="Century Gothic" w:hAnsi="Century Gothic"/>
          <w:sz w:val="22"/>
          <w:szCs w:val="20"/>
        </w:rPr>
      </w:pPr>
      <w:r>
        <w:rPr>
          <w:rFonts w:ascii="Century Gothic" w:hAnsi="Century Gothic"/>
          <w:sz w:val="22"/>
          <w:szCs w:val="20"/>
        </w:rPr>
        <w:t>1.</w:t>
      </w:r>
      <w:r w:rsidR="00DA1669">
        <w:rPr>
          <w:rFonts w:ascii="Century Gothic" w:hAnsi="Century Gothic"/>
          <w:sz w:val="22"/>
          <w:szCs w:val="20"/>
        </w:rPr>
        <w:tab/>
      </w:r>
      <w:r w:rsidR="006C0763">
        <w:rPr>
          <w:rFonts w:ascii="Century Gothic" w:hAnsi="Century Gothic"/>
          <w:sz w:val="22"/>
          <w:szCs w:val="20"/>
        </w:rPr>
        <w:t xml:space="preserve">Cllr. </w:t>
      </w:r>
      <w:r w:rsidR="00890477">
        <w:rPr>
          <w:rFonts w:ascii="Century Gothic" w:hAnsi="Century Gothic"/>
          <w:sz w:val="22"/>
          <w:szCs w:val="20"/>
        </w:rPr>
        <w:t>Walters</w:t>
      </w:r>
      <w:r w:rsidR="00EF1514">
        <w:rPr>
          <w:rFonts w:ascii="Century Gothic" w:hAnsi="Century Gothic"/>
          <w:sz w:val="22"/>
          <w:szCs w:val="20"/>
        </w:rPr>
        <w:t xml:space="preserve"> </w:t>
      </w:r>
      <w:r w:rsidR="005E05BA">
        <w:rPr>
          <w:rFonts w:ascii="Century Gothic" w:hAnsi="Century Gothic"/>
          <w:sz w:val="22"/>
          <w:szCs w:val="20"/>
        </w:rPr>
        <w:t xml:space="preserve">welcomed all to </w:t>
      </w:r>
      <w:r w:rsidR="00052A60">
        <w:rPr>
          <w:rFonts w:ascii="Century Gothic" w:hAnsi="Century Gothic"/>
          <w:sz w:val="22"/>
          <w:szCs w:val="20"/>
        </w:rPr>
        <w:t xml:space="preserve">the meeting.  </w:t>
      </w:r>
      <w:r w:rsidR="00890477">
        <w:rPr>
          <w:rFonts w:ascii="Century Gothic" w:hAnsi="Century Gothic"/>
          <w:sz w:val="22"/>
          <w:szCs w:val="20"/>
        </w:rPr>
        <w:t>No a</w:t>
      </w:r>
      <w:r w:rsidR="00052A60">
        <w:rPr>
          <w:rFonts w:ascii="Century Gothic" w:hAnsi="Century Gothic"/>
          <w:sz w:val="22"/>
          <w:szCs w:val="20"/>
        </w:rPr>
        <w:t>pologies were received and accepted from Cllr. Walters and quorum was achieved.</w:t>
      </w:r>
    </w:p>
    <w:p w14:paraId="7C3D1A5D" w14:textId="4F29564C" w:rsidR="00EE117C" w:rsidRDefault="00EE117C" w:rsidP="00052A60">
      <w:pPr>
        <w:ind w:left="1440" w:right="-86" w:hanging="1440"/>
        <w:rPr>
          <w:rFonts w:ascii="Century Gothic" w:hAnsi="Century Gothic"/>
          <w:sz w:val="22"/>
          <w:szCs w:val="20"/>
        </w:rPr>
      </w:pPr>
    </w:p>
    <w:p w14:paraId="606BB414" w14:textId="7A0F209E" w:rsidR="00111912" w:rsidRDefault="00F01E5C" w:rsidP="00111912">
      <w:pPr>
        <w:ind w:left="1440" w:right="-86" w:hanging="1440"/>
        <w:rPr>
          <w:rFonts w:ascii="Century Gothic" w:hAnsi="Century Gothic"/>
          <w:sz w:val="22"/>
          <w:szCs w:val="20"/>
        </w:rPr>
      </w:pPr>
      <w:r>
        <w:rPr>
          <w:rFonts w:ascii="Century Gothic" w:hAnsi="Century Gothic"/>
          <w:sz w:val="22"/>
          <w:szCs w:val="20"/>
        </w:rPr>
        <w:t>2.</w:t>
      </w:r>
      <w:r w:rsidR="00EE117C">
        <w:rPr>
          <w:rFonts w:ascii="Century Gothic" w:hAnsi="Century Gothic"/>
          <w:sz w:val="22"/>
          <w:szCs w:val="20"/>
        </w:rPr>
        <w:tab/>
      </w:r>
      <w:r w:rsidR="00A519AD">
        <w:rPr>
          <w:rFonts w:ascii="Century Gothic" w:hAnsi="Century Gothic"/>
          <w:sz w:val="22"/>
          <w:szCs w:val="20"/>
        </w:rPr>
        <w:t xml:space="preserve">Cllr. Walters introduced Laura Coyle (elected Councillor for the Basildon Ward) to the meeting. </w:t>
      </w:r>
    </w:p>
    <w:p w14:paraId="1F63470B" w14:textId="7A93CC85" w:rsidR="00A519AD" w:rsidRDefault="00A519AD" w:rsidP="00052A60">
      <w:pPr>
        <w:ind w:left="1440" w:right="-86" w:hanging="1440"/>
        <w:rPr>
          <w:rFonts w:ascii="Century Gothic" w:hAnsi="Century Gothic"/>
          <w:sz w:val="22"/>
          <w:szCs w:val="20"/>
        </w:rPr>
      </w:pPr>
      <w:r>
        <w:rPr>
          <w:rFonts w:ascii="Century Gothic" w:hAnsi="Century Gothic"/>
          <w:sz w:val="22"/>
          <w:szCs w:val="20"/>
        </w:rPr>
        <w:t xml:space="preserve">2.1 </w:t>
      </w:r>
      <w:r>
        <w:rPr>
          <w:rFonts w:ascii="Century Gothic" w:hAnsi="Century Gothic"/>
          <w:sz w:val="22"/>
          <w:szCs w:val="20"/>
        </w:rPr>
        <w:tab/>
        <w:t>Laura asked if the Parish wish to submit a project grant members bid</w:t>
      </w:r>
      <w:r w:rsidR="00111912">
        <w:rPr>
          <w:rFonts w:ascii="Century Gothic" w:hAnsi="Century Gothic"/>
          <w:sz w:val="22"/>
          <w:szCs w:val="20"/>
        </w:rPr>
        <w:t>. T</w:t>
      </w:r>
      <w:r>
        <w:rPr>
          <w:rFonts w:ascii="Century Gothic" w:hAnsi="Century Gothic"/>
          <w:sz w:val="22"/>
          <w:szCs w:val="20"/>
        </w:rPr>
        <w:t xml:space="preserve">he footpath project was discussed, but it was agreed we are not </w:t>
      </w:r>
      <w:r w:rsidR="00EE2C22">
        <w:rPr>
          <w:rFonts w:ascii="Century Gothic" w:hAnsi="Century Gothic"/>
          <w:sz w:val="22"/>
          <w:szCs w:val="20"/>
        </w:rPr>
        <w:t>able</w:t>
      </w:r>
      <w:r>
        <w:rPr>
          <w:rFonts w:ascii="Century Gothic" w:hAnsi="Century Gothic"/>
          <w:sz w:val="22"/>
          <w:szCs w:val="20"/>
        </w:rPr>
        <w:t xml:space="preserve"> to proceed with it at this time</w:t>
      </w:r>
      <w:r w:rsidR="00111912">
        <w:rPr>
          <w:rFonts w:ascii="Century Gothic" w:hAnsi="Century Gothic"/>
          <w:sz w:val="22"/>
          <w:szCs w:val="20"/>
        </w:rPr>
        <w:t xml:space="preserve"> as we do yet have visuals or a clear &amp; defined plan of proposed works.</w:t>
      </w:r>
    </w:p>
    <w:p w14:paraId="4F233989" w14:textId="11331F9B" w:rsidR="00A519AD" w:rsidRDefault="00A519AD" w:rsidP="00052A60">
      <w:pPr>
        <w:ind w:left="1440" w:right="-86" w:hanging="1440"/>
        <w:rPr>
          <w:rFonts w:ascii="Century Gothic" w:hAnsi="Century Gothic"/>
          <w:sz w:val="22"/>
          <w:szCs w:val="20"/>
        </w:rPr>
      </w:pPr>
      <w:r>
        <w:rPr>
          <w:rFonts w:ascii="Century Gothic" w:hAnsi="Century Gothic"/>
          <w:sz w:val="22"/>
          <w:szCs w:val="20"/>
        </w:rPr>
        <w:t xml:space="preserve">2.2 </w:t>
      </w:r>
      <w:r>
        <w:rPr>
          <w:rFonts w:ascii="Century Gothic" w:hAnsi="Century Gothic"/>
          <w:sz w:val="22"/>
          <w:szCs w:val="20"/>
        </w:rPr>
        <w:tab/>
        <w:t>Laura advised that she has been in contact with a member of the parish regarding potholes between Westridge Green &amp; Aldworth Road. Laura confirmed that re-surfacing is due to take place next financial year by WBC.</w:t>
      </w:r>
    </w:p>
    <w:p w14:paraId="26443EC3" w14:textId="7077133B" w:rsidR="00A519AD" w:rsidRDefault="00A519AD" w:rsidP="00052A60">
      <w:pPr>
        <w:ind w:left="1440" w:right="-86" w:hanging="1440"/>
        <w:rPr>
          <w:rFonts w:ascii="Century Gothic" w:hAnsi="Century Gothic"/>
          <w:sz w:val="22"/>
          <w:szCs w:val="20"/>
        </w:rPr>
      </w:pPr>
      <w:r>
        <w:rPr>
          <w:rFonts w:ascii="Century Gothic" w:hAnsi="Century Gothic"/>
          <w:sz w:val="22"/>
          <w:szCs w:val="20"/>
        </w:rPr>
        <w:t>2.3</w:t>
      </w:r>
      <w:r>
        <w:rPr>
          <w:rFonts w:ascii="Century Gothic" w:hAnsi="Century Gothic"/>
          <w:sz w:val="22"/>
          <w:szCs w:val="20"/>
        </w:rPr>
        <w:tab/>
        <w:t>The Lost Ways campaign was discussed, and Laura agreed to support the Parish in any way she can.</w:t>
      </w:r>
    </w:p>
    <w:p w14:paraId="4035E5F2" w14:textId="754CFEAB" w:rsidR="00A519AD" w:rsidRDefault="00A519AD" w:rsidP="00052A60">
      <w:pPr>
        <w:ind w:left="1440" w:right="-86" w:hanging="1440"/>
        <w:rPr>
          <w:rFonts w:ascii="Century Gothic" w:hAnsi="Century Gothic"/>
          <w:sz w:val="22"/>
          <w:szCs w:val="20"/>
        </w:rPr>
      </w:pPr>
      <w:r>
        <w:rPr>
          <w:rFonts w:ascii="Century Gothic" w:hAnsi="Century Gothic"/>
          <w:sz w:val="22"/>
          <w:szCs w:val="20"/>
        </w:rPr>
        <w:t>2.4</w:t>
      </w:r>
      <w:r>
        <w:rPr>
          <w:rFonts w:ascii="Century Gothic" w:hAnsi="Century Gothic"/>
          <w:sz w:val="22"/>
          <w:szCs w:val="20"/>
        </w:rPr>
        <w:tab/>
        <w:t>Laura mentioned she will be holding ‘Ward Surgeries’ in Stre</w:t>
      </w:r>
      <w:r w:rsidR="00EE2C22">
        <w:rPr>
          <w:rFonts w:ascii="Century Gothic" w:hAnsi="Century Gothic"/>
          <w:sz w:val="22"/>
          <w:szCs w:val="20"/>
        </w:rPr>
        <w:t>a</w:t>
      </w:r>
      <w:r>
        <w:rPr>
          <w:rFonts w:ascii="Century Gothic" w:hAnsi="Century Gothic"/>
          <w:sz w:val="22"/>
          <w:szCs w:val="20"/>
        </w:rPr>
        <w:t>tley Parish, which she will extend to Aldworth Parish. This is in the form of a drop in, where members of the public can discuss matters with Laura.</w:t>
      </w:r>
    </w:p>
    <w:p w14:paraId="410DBB2B" w14:textId="20D79E47" w:rsidR="00A519AD" w:rsidRDefault="00A519AD" w:rsidP="00052A60">
      <w:pPr>
        <w:ind w:left="1440" w:right="-86" w:hanging="1440"/>
        <w:rPr>
          <w:rFonts w:ascii="Century Gothic" w:hAnsi="Century Gothic"/>
          <w:sz w:val="22"/>
          <w:szCs w:val="20"/>
        </w:rPr>
      </w:pPr>
      <w:r>
        <w:rPr>
          <w:rFonts w:ascii="Century Gothic" w:hAnsi="Century Gothic"/>
          <w:sz w:val="22"/>
          <w:szCs w:val="20"/>
        </w:rPr>
        <w:t>2.5</w:t>
      </w:r>
      <w:r>
        <w:rPr>
          <w:rFonts w:ascii="Century Gothic" w:hAnsi="Century Gothic"/>
          <w:sz w:val="22"/>
          <w:szCs w:val="20"/>
        </w:rPr>
        <w:tab/>
        <w:t>Laura agreed that she would be happy to attend a drop in at one of ou</w:t>
      </w:r>
      <w:r w:rsidR="00111912">
        <w:rPr>
          <w:rFonts w:ascii="Century Gothic" w:hAnsi="Century Gothic"/>
          <w:sz w:val="22"/>
          <w:szCs w:val="20"/>
        </w:rPr>
        <w:t xml:space="preserve">r </w:t>
      </w:r>
      <w:r>
        <w:rPr>
          <w:rFonts w:ascii="Century Gothic" w:hAnsi="Century Gothic"/>
          <w:sz w:val="22"/>
          <w:szCs w:val="20"/>
        </w:rPr>
        <w:t>Saturday markets. The Clerk will organise this directly with Laura.</w:t>
      </w:r>
    </w:p>
    <w:p w14:paraId="2B58ED2E" w14:textId="338CACF4" w:rsidR="00A519AD" w:rsidRDefault="00A519AD" w:rsidP="00052A60">
      <w:pPr>
        <w:ind w:left="1440" w:right="-86" w:hanging="1440"/>
        <w:rPr>
          <w:rFonts w:ascii="Century Gothic" w:hAnsi="Century Gothic"/>
          <w:sz w:val="22"/>
          <w:szCs w:val="20"/>
        </w:rPr>
      </w:pPr>
      <w:r>
        <w:rPr>
          <w:rFonts w:ascii="Century Gothic" w:hAnsi="Century Gothic"/>
          <w:sz w:val="22"/>
          <w:szCs w:val="20"/>
        </w:rPr>
        <w:t>2.6</w:t>
      </w:r>
      <w:r>
        <w:rPr>
          <w:rFonts w:ascii="Century Gothic" w:hAnsi="Century Gothic"/>
          <w:sz w:val="22"/>
          <w:szCs w:val="20"/>
        </w:rPr>
        <w:tab/>
        <w:t xml:space="preserve">Laura mentioned that Aldworth Parish should be receiving weekly planning application updates from WBC. The Clerk confirmed </w:t>
      </w:r>
      <w:r w:rsidR="00111912">
        <w:rPr>
          <w:rFonts w:ascii="Century Gothic" w:hAnsi="Century Gothic"/>
          <w:sz w:val="22"/>
          <w:szCs w:val="20"/>
        </w:rPr>
        <w:t>they</w:t>
      </w:r>
      <w:r>
        <w:rPr>
          <w:rFonts w:ascii="Century Gothic" w:hAnsi="Century Gothic"/>
          <w:sz w:val="22"/>
          <w:szCs w:val="20"/>
        </w:rPr>
        <w:t xml:space="preserve"> are not currently receiving</w:t>
      </w:r>
      <w:r w:rsidR="00111912">
        <w:rPr>
          <w:rFonts w:ascii="Century Gothic" w:hAnsi="Century Gothic"/>
          <w:sz w:val="22"/>
          <w:szCs w:val="20"/>
        </w:rPr>
        <w:t xml:space="preserve"> this</w:t>
      </w:r>
      <w:r>
        <w:rPr>
          <w:rFonts w:ascii="Century Gothic" w:hAnsi="Century Gothic"/>
          <w:sz w:val="22"/>
          <w:szCs w:val="20"/>
        </w:rPr>
        <w:t>, and so Laura agreed to advise WBC to add us to the distribution list.</w:t>
      </w:r>
    </w:p>
    <w:p w14:paraId="12824E16" w14:textId="27B54612" w:rsidR="00A519AD" w:rsidRDefault="00A519AD" w:rsidP="00052A60">
      <w:pPr>
        <w:ind w:left="1440" w:right="-86" w:hanging="1440"/>
        <w:rPr>
          <w:rFonts w:ascii="Century Gothic" w:hAnsi="Century Gothic"/>
          <w:sz w:val="22"/>
          <w:szCs w:val="20"/>
        </w:rPr>
      </w:pPr>
      <w:r>
        <w:rPr>
          <w:rFonts w:ascii="Century Gothic" w:hAnsi="Century Gothic"/>
          <w:sz w:val="22"/>
          <w:szCs w:val="20"/>
        </w:rPr>
        <w:t>2.3</w:t>
      </w:r>
      <w:r>
        <w:rPr>
          <w:rFonts w:ascii="Century Gothic" w:hAnsi="Century Gothic"/>
          <w:sz w:val="22"/>
          <w:szCs w:val="20"/>
        </w:rPr>
        <w:tab/>
        <w:t>Laura discussed the possibility of attending further meetings, however advised Aldworth &amp; her home parish of Stre</w:t>
      </w:r>
      <w:r w:rsidR="00EE2C22">
        <w:rPr>
          <w:rFonts w:ascii="Century Gothic" w:hAnsi="Century Gothic"/>
          <w:sz w:val="22"/>
          <w:szCs w:val="20"/>
        </w:rPr>
        <w:t>a</w:t>
      </w:r>
      <w:r>
        <w:rPr>
          <w:rFonts w:ascii="Century Gothic" w:hAnsi="Century Gothic"/>
          <w:sz w:val="22"/>
          <w:szCs w:val="20"/>
        </w:rPr>
        <w:t xml:space="preserve">tley have a regular meeting clash. </w:t>
      </w:r>
    </w:p>
    <w:p w14:paraId="408D8D29" w14:textId="77777777" w:rsidR="00A519AD" w:rsidRDefault="00A519AD" w:rsidP="00052A60">
      <w:pPr>
        <w:ind w:left="1440" w:right="-86" w:hanging="1440"/>
        <w:rPr>
          <w:rFonts w:ascii="Century Gothic" w:hAnsi="Century Gothic"/>
          <w:sz w:val="22"/>
          <w:szCs w:val="20"/>
        </w:rPr>
      </w:pPr>
    </w:p>
    <w:p w14:paraId="7FE08CD4" w14:textId="60B41D25" w:rsidR="00EE117C" w:rsidRDefault="00A519AD" w:rsidP="00052A60">
      <w:pPr>
        <w:ind w:left="1440" w:right="-86" w:hanging="1440"/>
        <w:rPr>
          <w:rFonts w:ascii="Century Gothic" w:hAnsi="Century Gothic"/>
          <w:sz w:val="22"/>
          <w:szCs w:val="20"/>
        </w:rPr>
      </w:pPr>
      <w:r>
        <w:rPr>
          <w:rFonts w:ascii="Century Gothic" w:hAnsi="Century Gothic"/>
          <w:sz w:val="22"/>
          <w:szCs w:val="20"/>
        </w:rPr>
        <w:t xml:space="preserve">3. </w:t>
      </w:r>
      <w:r>
        <w:rPr>
          <w:rFonts w:ascii="Century Gothic" w:hAnsi="Century Gothic"/>
          <w:sz w:val="22"/>
          <w:szCs w:val="20"/>
        </w:rPr>
        <w:tab/>
      </w:r>
      <w:r w:rsidR="00EE117C">
        <w:rPr>
          <w:rFonts w:ascii="Century Gothic" w:hAnsi="Century Gothic"/>
          <w:sz w:val="22"/>
          <w:szCs w:val="20"/>
        </w:rPr>
        <w:t>There were no declarations o</w:t>
      </w:r>
      <w:r w:rsidR="007C440F">
        <w:rPr>
          <w:rFonts w:ascii="Century Gothic" w:hAnsi="Century Gothic"/>
          <w:sz w:val="22"/>
          <w:szCs w:val="20"/>
        </w:rPr>
        <w:t>f</w:t>
      </w:r>
      <w:r w:rsidR="00EE117C">
        <w:rPr>
          <w:rFonts w:ascii="Century Gothic" w:hAnsi="Century Gothic"/>
          <w:sz w:val="22"/>
          <w:szCs w:val="20"/>
        </w:rPr>
        <w:t xml:space="preserve"> disclosable pecuniary interests or other non-registerable interest by members, nor the Clerk.</w:t>
      </w:r>
    </w:p>
    <w:p w14:paraId="117001FA" w14:textId="1108A173" w:rsidR="00EE117C" w:rsidRDefault="00EE117C" w:rsidP="00052A60">
      <w:pPr>
        <w:ind w:left="1440" w:right="-86" w:hanging="1440"/>
        <w:rPr>
          <w:rFonts w:ascii="Century Gothic" w:hAnsi="Century Gothic"/>
          <w:sz w:val="22"/>
          <w:szCs w:val="20"/>
        </w:rPr>
      </w:pPr>
    </w:p>
    <w:p w14:paraId="13267326" w14:textId="64AAE6EA" w:rsidR="00EE117C" w:rsidRDefault="00A519AD" w:rsidP="00052A60">
      <w:pPr>
        <w:ind w:left="1440" w:right="-86" w:hanging="1440"/>
        <w:rPr>
          <w:rFonts w:ascii="Century Gothic" w:hAnsi="Century Gothic"/>
          <w:sz w:val="22"/>
          <w:szCs w:val="20"/>
        </w:rPr>
      </w:pPr>
      <w:r>
        <w:rPr>
          <w:rFonts w:ascii="Century Gothic" w:hAnsi="Century Gothic"/>
          <w:sz w:val="22"/>
          <w:szCs w:val="20"/>
        </w:rPr>
        <w:t>4.</w:t>
      </w:r>
      <w:r w:rsidR="00F01E5C">
        <w:rPr>
          <w:rFonts w:ascii="Century Gothic" w:hAnsi="Century Gothic"/>
          <w:sz w:val="22"/>
          <w:szCs w:val="20"/>
        </w:rPr>
        <w:tab/>
      </w:r>
      <w:r w:rsidR="00EE117C">
        <w:rPr>
          <w:rFonts w:ascii="Century Gothic" w:hAnsi="Century Gothic"/>
          <w:sz w:val="22"/>
          <w:szCs w:val="20"/>
        </w:rPr>
        <w:t>There were no questions or comments from the member of public present, nor were there any representations put forward from any member.</w:t>
      </w:r>
    </w:p>
    <w:p w14:paraId="4B5242F2" w14:textId="2DDF1E59" w:rsidR="00EE117C" w:rsidRDefault="00EE117C" w:rsidP="00052A60">
      <w:pPr>
        <w:ind w:left="1440" w:right="-86" w:hanging="1440"/>
        <w:rPr>
          <w:rFonts w:ascii="Century Gothic" w:hAnsi="Century Gothic"/>
          <w:sz w:val="22"/>
          <w:szCs w:val="20"/>
        </w:rPr>
      </w:pPr>
    </w:p>
    <w:p w14:paraId="639C0D67" w14:textId="4BC5C675" w:rsidR="00EE117C" w:rsidRDefault="00A519AD" w:rsidP="0060048C">
      <w:pPr>
        <w:ind w:left="1440" w:hanging="1440"/>
        <w:rPr>
          <w:rFonts w:ascii="Century Gothic" w:hAnsi="Century Gothic"/>
          <w:sz w:val="22"/>
          <w:szCs w:val="20"/>
        </w:rPr>
      </w:pPr>
      <w:r>
        <w:rPr>
          <w:rFonts w:ascii="Century Gothic" w:hAnsi="Century Gothic"/>
          <w:sz w:val="22"/>
          <w:szCs w:val="20"/>
        </w:rPr>
        <w:t>5</w:t>
      </w:r>
      <w:r w:rsidR="00F01E5C">
        <w:rPr>
          <w:rFonts w:ascii="Century Gothic" w:hAnsi="Century Gothic"/>
          <w:sz w:val="22"/>
          <w:szCs w:val="20"/>
        </w:rPr>
        <w:t>.</w:t>
      </w:r>
      <w:r w:rsidR="00EE117C" w:rsidRPr="00F01E5C">
        <w:rPr>
          <w:rFonts w:ascii="Century Gothic" w:hAnsi="Century Gothic"/>
          <w:sz w:val="22"/>
          <w:szCs w:val="20"/>
        </w:rPr>
        <w:tab/>
      </w:r>
      <w:r>
        <w:rPr>
          <w:rFonts w:ascii="Century Gothic" w:hAnsi="Century Gothic"/>
          <w:sz w:val="22"/>
          <w:szCs w:val="20"/>
        </w:rPr>
        <w:t>Last meetings minutes were approved and signed by Cllr. Walters.</w:t>
      </w:r>
    </w:p>
    <w:p w14:paraId="341D4685" w14:textId="77777777" w:rsidR="00A519AD" w:rsidRDefault="00A519AD" w:rsidP="0060048C">
      <w:pPr>
        <w:ind w:left="1440" w:hanging="1440"/>
        <w:rPr>
          <w:rFonts w:ascii="Century Gothic" w:hAnsi="Century Gothic"/>
          <w:sz w:val="22"/>
          <w:szCs w:val="20"/>
        </w:rPr>
      </w:pPr>
    </w:p>
    <w:p w14:paraId="13E57EC3" w14:textId="05535C13" w:rsidR="00A519AD" w:rsidRDefault="00A519AD" w:rsidP="0060048C">
      <w:pPr>
        <w:ind w:left="1440" w:hanging="1440"/>
        <w:rPr>
          <w:rFonts w:ascii="Century Gothic" w:hAnsi="Century Gothic"/>
          <w:sz w:val="22"/>
          <w:szCs w:val="20"/>
        </w:rPr>
      </w:pPr>
      <w:r>
        <w:rPr>
          <w:rFonts w:ascii="Century Gothic" w:hAnsi="Century Gothic"/>
          <w:sz w:val="22"/>
          <w:szCs w:val="20"/>
        </w:rPr>
        <w:t xml:space="preserve">6. </w:t>
      </w:r>
      <w:r>
        <w:rPr>
          <w:rFonts w:ascii="Century Gothic" w:hAnsi="Century Gothic"/>
          <w:sz w:val="22"/>
          <w:szCs w:val="20"/>
        </w:rPr>
        <w:tab/>
      </w:r>
      <w:r w:rsidR="00206008">
        <w:rPr>
          <w:rFonts w:ascii="Century Gothic" w:hAnsi="Century Gothic"/>
          <w:sz w:val="22"/>
          <w:szCs w:val="20"/>
        </w:rPr>
        <w:t xml:space="preserve">Actions from last meeting’s minutes were </w:t>
      </w:r>
      <w:r w:rsidR="00111912">
        <w:rPr>
          <w:rFonts w:ascii="Century Gothic" w:hAnsi="Century Gothic"/>
          <w:sz w:val="22"/>
          <w:szCs w:val="20"/>
        </w:rPr>
        <w:t>updated</w:t>
      </w:r>
      <w:r w:rsidR="00206008">
        <w:rPr>
          <w:rFonts w:ascii="Century Gothic" w:hAnsi="Century Gothic"/>
          <w:sz w:val="22"/>
          <w:szCs w:val="20"/>
        </w:rPr>
        <w:t xml:space="preserve"> as follows:</w:t>
      </w:r>
    </w:p>
    <w:p w14:paraId="2A7E049C" w14:textId="77777777" w:rsidR="00206008" w:rsidRDefault="00206008" w:rsidP="0060048C">
      <w:pPr>
        <w:ind w:left="1440" w:hanging="1440"/>
        <w:rPr>
          <w:rFonts w:ascii="Century Gothic" w:hAnsi="Century Gothic"/>
          <w:sz w:val="22"/>
          <w:szCs w:val="20"/>
        </w:rPr>
      </w:pPr>
    </w:p>
    <w:tbl>
      <w:tblPr>
        <w:tblStyle w:val="TableGrid"/>
        <w:tblW w:w="10768" w:type="dxa"/>
        <w:tblLook w:val="04A0" w:firstRow="1" w:lastRow="0" w:firstColumn="1" w:lastColumn="0" w:noHBand="0" w:noVBand="1"/>
      </w:tblPr>
      <w:tblGrid>
        <w:gridCol w:w="785"/>
        <w:gridCol w:w="6865"/>
        <w:gridCol w:w="1417"/>
        <w:gridCol w:w="1701"/>
      </w:tblGrid>
      <w:tr w:rsidR="00206008" w:rsidRPr="00A77645" w14:paraId="71C8AF46" w14:textId="77777777" w:rsidTr="006F7EEB">
        <w:tc>
          <w:tcPr>
            <w:tcW w:w="10768" w:type="dxa"/>
            <w:gridSpan w:val="4"/>
          </w:tcPr>
          <w:p w14:paraId="41A1A877" w14:textId="5F2105F3" w:rsidR="00206008" w:rsidRPr="00A77645" w:rsidRDefault="00206008" w:rsidP="006F7EEB">
            <w:pPr>
              <w:ind w:right="-86"/>
              <w:rPr>
                <w:rFonts w:ascii="Century Gothic" w:hAnsi="Century Gothic"/>
                <w:b/>
                <w:bCs/>
                <w:sz w:val="20"/>
                <w:szCs w:val="18"/>
              </w:rPr>
            </w:pPr>
            <w:r>
              <w:rPr>
                <w:rFonts w:ascii="Century Gothic" w:hAnsi="Century Gothic"/>
                <w:sz w:val="20"/>
                <w:szCs w:val="20"/>
              </w:rPr>
              <w:tab/>
            </w:r>
            <w:r w:rsidRPr="00A77645">
              <w:rPr>
                <w:rFonts w:ascii="Century Gothic" w:hAnsi="Century Gothic"/>
                <w:b/>
                <w:bCs/>
                <w:sz w:val="20"/>
                <w:szCs w:val="18"/>
              </w:rPr>
              <w:t>Actions from the Meeting:</w:t>
            </w:r>
          </w:p>
        </w:tc>
      </w:tr>
      <w:tr w:rsidR="00206008" w:rsidRPr="00A77645" w14:paraId="37EDDA8C" w14:textId="77777777" w:rsidTr="006F7EEB">
        <w:tc>
          <w:tcPr>
            <w:tcW w:w="785" w:type="dxa"/>
          </w:tcPr>
          <w:p w14:paraId="3AF90CA9" w14:textId="77777777" w:rsidR="00206008" w:rsidRPr="00A77645" w:rsidRDefault="00206008" w:rsidP="006F7EEB">
            <w:pPr>
              <w:ind w:right="-86"/>
              <w:rPr>
                <w:rFonts w:ascii="Century Gothic" w:hAnsi="Century Gothic"/>
                <w:b/>
                <w:bCs/>
                <w:sz w:val="20"/>
                <w:szCs w:val="18"/>
              </w:rPr>
            </w:pPr>
          </w:p>
        </w:tc>
        <w:tc>
          <w:tcPr>
            <w:tcW w:w="6865" w:type="dxa"/>
          </w:tcPr>
          <w:p w14:paraId="7F678F86" w14:textId="77777777" w:rsidR="00206008" w:rsidRPr="00A77645" w:rsidRDefault="00206008" w:rsidP="006F7EEB">
            <w:pPr>
              <w:ind w:right="-86"/>
              <w:rPr>
                <w:rFonts w:ascii="Century Gothic" w:hAnsi="Century Gothic"/>
                <w:b/>
                <w:bCs/>
                <w:sz w:val="20"/>
                <w:szCs w:val="18"/>
              </w:rPr>
            </w:pPr>
            <w:r w:rsidRPr="00A77645">
              <w:rPr>
                <w:rFonts w:ascii="Century Gothic" w:hAnsi="Century Gothic"/>
                <w:b/>
                <w:bCs/>
                <w:sz w:val="20"/>
                <w:szCs w:val="18"/>
              </w:rPr>
              <w:t>Description</w:t>
            </w:r>
          </w:p>
        </w:tc>
        <w:tc>
          <w:tcPr>
            <w:tcW w:w="1417" w:type="dxa"/>
          </w:tcPr>
          <w:p w14:paraId="42FA099B" w14:textId="77777777" w:rsidR="00206008" w:rsidRPr="00A77645" w:rsidRDefault="00206008" w:rsidP="006F7EEB">
            <w:pPr>
              <w:ind w:right="-86"/>
              <w:jc w:val="center"/>
              <w:rPr>
                <w:rFonts w:ascii="Century Gothic" w:hAnsi="Century Gothic"/>
                <w:b/>
                <w:bCs/>
                <w:sz w:val="20"/>
                <w:szCs w:val="18"/>
              </w:rPr>
            </w:pPr>
            <w:r w:rsidRPr="00A77645">
              <w:rPr>
                <w:rFonts w:ascii="Century Gothic" w:hAnsi="Century Gothic"/>
                <w:b/>
                <w:bCs/>
                <w:sz w:val="20"/>
                <w:szCs w:val="18"/>
              </w:rPr>
              <w:t>Assigned to</w:t>
            </w:r>
          </w:p>
        </w:tc>
        <w:tc>
          <w:tcPr>
            <w:tcW w:w="1701" w:type="dxa"/>
          </w:tcPr>
          <w:p w14:paraId="0D4F57F4" w14:textId="77777777" w:rsidR="00206008" w:rsidRPr="00A77645" w:rsidRDefault="00206008" w:rsidP="006F7EEB">
            <w:pPr>
              <w:ind w:right="-86"/>
              <w:jc w:val="center"/>
              <w:rPr>
                <w:rFonts w:ascii="Century Gothic" w:hAnsi="Century Gothic"/>
                <w:b/>
                <w:bCs/>
                <w:sz w:val="20"/>
                <w:szCs w:val="18"/>
              </w:rPr>
            </w:pPr>
            <w:r w:rsidRPr="00A77645">
              <w:rPr>
                <w:rFonts w:ascii="Century Gothic" w:hAnsi="Century Gothic"/>
                <w:b/>
                <w:bCs/>
                <w:sz w:val="20"/>
                <w:szCs w:val="18"/>
              </w:rPr>
              <w:t>Completed</w:t>
            </w:r>
          </w:p>
        </w:tc>
      </w:tr>
      <w:tr w:rsidR="00206008" w:rsidRPr="00A77645" w14:paraId="58739A7C" w14:textId="77777777" w:rsidTr="006F7EEB">
        <w:tc>
          <w:tcPr>
            <w:tcW w:w="785" w:type="dxa"/>
          </w:tcPr>
          <w:p w14:paraId="3AE5FB76" w14:textId="77777777"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1</w:t>
            </w:r>
          </w:p>
        </w:tc>
        <w:tc>
          <w:tcPr>
            <w:tcW w:w="6865" w:type="dxa"/>
          </w:tcPr>
          <w:p w14:paraId="23ECA61A" w14:textId="77777777" w:rsidR="00206008" w:rsidRPr="00A77645" w:rsidRDefault="00206008" w:rsidP="006F7EEB">
            <w:pPr>
              <w:ind w:right="-86"/>
              <w:rPr>
                <w:rFonts w:ascii="Century Gothic" w:hAnsi="Century Gothic"/>
                <w:sz w:val="20"/>
                <w:szCs w:val="18"/>
              </w:rPr>
            </w:pPr>
            <w:r>
              <w:rPr>
                <w:rFonts w:ascii="Century Gothic" w:hAnsi="Century Gothic"/>
                <w:sz w:val="20"/>
                <w:szCs w:val="18"/>
              </w:rPr>
              <w:t>The Glebe salt bin replacement quotation</w:t>
            </w:r>
          </w:p>
        </w:tc>
        <w:tc>
          <w:tcPr>
            <w:tcW w:w="1417" w:type="dxa"/>
          </w:tcPr>
          <w:p w14:paraId="48ACEAD1" w14:textId="77777777"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CB936AF" w14:textId="2F0EAF7F"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Yes</w:t>
            </w:r>
          </w:p>
        </w:tc>
      </w:tr>
      <w:tr w:rsidR="00206008" w:rsidRPr="00A77645" w14:paraId="2C9112C5" w14:textId="77777777" w:rsidTr="006F7EEB">
        <w:tc>
          <w:tcPr>
            <w:tcW w:w="785" w:type="dxa"/>
          </w:tcPr>
          <w:p w14:paraId="65FA68C0" w14:textId="77777777"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2</w:t>
            </w:r>
          </w:p>
        </w:tc>
        <w:tc>
          <w:tcPr>
            <w:tcW w:w="6865" w:type="dxa"/>
          </w:tcPr>
          <w:p w14:paraId="5291888F" w14:textId="77777777" w:rsidR="00206008" w:rsidRPr="00A77645" w:rsidRDefault="00206008" w:rsidP="006F7EEB">
            <w:pPr>
              <w:ind w:right="-86"/>
              <w:rPr>
                <w:rFonts w:ascii="Century Gothic" w:hAnsi="Century Gothic"/>
                <w:sz w:val="20"/>
                <w:szCs w:val="18"/>
              </w:rPr>
            </w:pPr>
            <w:r>
              <w:rPr>
                <w:rFonts w:ascii="Century Gothic" w:hAnsi="Century Gothic"/>
                <w:sz w:val="20"/>
                <w:szCs w:val="18"/>
              </w:rPr>
              <w:t>Follow up footpath proposal from Chris Owens</w:t>
            </w:r>
          </w:p>
        </w:tc>
        <w:tc>
          <w:tcPr>
            <w:tcW w:w="1417" w:type="dxa"/>
          </w:tcPr>
          <w:p w14:paraId="3430A4A0" w14:textId="77777777"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Cllr. Walters</w:t>
            </w:r>
          </w:p>
        </w:tc>
        <w:tc>
          <w:tcPr>
            <w:tcW w:w="1701" w:type="dxa"/>
          </w:tcPr>
          <w:p w14:paraId="49285D53" w14:textId="45136025"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On hold</w:t>
            </w:r>
          </w:p>
        </w:tc>
      </w:tr>
      <w:tr w:rsidR="00206008" w:rsidRPr="00A77645" w14:paraId="370E496F" w14:textId="77777777" w:rsidTr="006F7EEB">
        <w:tc>
          <w:tcPr>
            <w:tcW w:w="785" w:type="dxa"/>
          </w:tcPr>
          <w:p w14:paraId="5489CC55" w14:textId="77777777"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3</w:t>
            </w:r>
          </w:p>
        </w:tc>
        <w:tc>
          <w:tcPr>
            <w:tcW w:w="6865" w:type="dxa"/>
          </w:tcPr>
          <w:p w14:paraId="4570BEA2" w14:textId="77777777" w:rsidR="00206008" w:rsidRPr="00A77645" w:rsidRDefault="00206008" w:rsidP="006F7EEB">
            <w:pPr>
              <w:ind w:right="-86"/>
              <w:rPr>
                <w:rFonts w:ascii="Century Gothic" w:hAnsi="Century Gothic"/>
                <w:sz w:val="20"/>
                <w:szCs w:val="18"/>
              </w:rPr>
            </w:pPr>
            <w:r>
              <w:rPr>
                <w:rFonts w:ascii="Century Gothic" w:hAnsi="Century Gothic"/>
                <w:sz w:val="20"/>
                <w:szCs w:val="18"/>
              </w:rPr>
              <w:t xml:space="preserve">Full bank reconciliation </w:t>
            </w:r>
          </w:p>
        </w:tc>
        <w:tc>
          <w:tcPr>
            <w:tcW w:w="1417" w:type="dxa"/>
          </w:tcPr>
          <w:p w14:paraId="114E19F5" w14:textId="77777777"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7C467BF4" w14:textId="3B51511B" w:rsidR="00206008" w:rsidRPr="00A77645" w:rsidRDefault="00206008" w:rsidP="006F7EEB">
            <w:pPr>
              <w:ind w:right="-86"/>
              <w:jc w:val="center"/>
              <w:rPr>
                <w:rFonts w:ascii="Century Gothic" w:hAnsi="Century Gothic"/>
                <w:sz w:val="20"/>
                <w:szCs w:val="18"/>
              </w:rPr>
            </w:pPr>
            <w:r>
              <w:rPr>
                <w:rFonts w:ascii="Century Gothic" w:hAnsi="Century Gothic"/>
                <w:sz w:val="20"/>
                <w:szCs w:val="18"/>
              </w:rPr>
              <w:t>Yes</w:t>
            </w:r>
          </w:p>
        </w:tc>
      </w:tr>
      <w:tr w:rsidR="00206008" w:rsidRPr="00A77645" w14:paraId="4301FB5E" w14:textId="77777777" w:rsidTr="006F7EEB">
        <w:tc>
          <w:tcPr>
            <w:tcW w:w="785" w:type="dxa"/>
          </w:tcPr>
          <w:p w14:paraId="3A2402AA"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4</w:t>
            </w:r>
          </w:p>
        </w:tc>
        <w:tc>
          <w:tcPr>
            <w:tcW w:w="6865" w:type="dxa"/>
          </w:tcPr>
          <w:p w14:paraId="1286F759" w14:textId="77777777" w:rsidR="00206008" w:rsidRDefault="00206008" w:rsidP="006F7EEB">
            <w:pPr>
              <w:ind w:right="-86"/>
              <w:rPr>
                <w:rFonts w:ascii="Century Gothic" w:hAnsi="Century Gothic"/>
                <w:sz w:val="20"/>
                <w:szCs w:val="18"/>
              </w:rPr>
            </w:pPr>
            <w:r>
              <w:rPr>
                <w:rFonts w:ascii="Century Gothic" w:hAnsi="Century Gothic"/>
                <w:sz w:val="20"/>
                <w:szCs w:val="18"/>
              </w:rPr>
              <w:t xml:space="preserve">Written letters to residents with road vegetation overgrowth </w:t>
            </w:r>
          </w:p>
        </w:tc>
        <w:tc>
          <w:tcPr>
            <w:tcW w:w="1417" w:type="dxa"/>
          </w:tcPr>
          <w:p w14:paraId="5ECBBEA9"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95E557A" w14:textId="426BBBAF" w:rsidR="00206008" w:rsidRDefault="00206008" w:rsidP="006F7EEB">
            <w:pPr>
              <w:ind w:right="-86"/>
              <w:jc w:val="center"/>
              <w:rPr>
                <w:rFonts w:ascii="Century Gothic" w:hAnsi="Century Gothic"/>
                <w:sz w:val="20"/>
                <w:szCs w:val="18"/>
              </w:rPr>
            </w:pPr>
            <w:r>
              <w:rPr>
                <w:rFonts w:ascii="Century Gothic" w:hAnsi="Century Gothic"/>
                <w:sz w:val="20"/>
                <w:szCs w:val="18"/>
              </w:rPr>
              <w:t>Yes</w:t>
            </w:r>
          </w:p>
        </w:tc>
      </w:tr>
      <w:tr w:rsidR="00206008" w:rsidRPr="00A77645" w14:paraId="05DDCFB2" w14:textId="77777777" w:rsidTr="006F7EEB">
        <w:tc>
          <w:tcPr>
            <w:tcW w:w="785" w:type="dxa"/>
          </w:tcPr>
          <w:p w14:paraId="3E151B04"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5</w:t>
            </w:r>
          </w:p>
        </w:tc>
        <w:tc>
          <w:tcPr>
            <w:tcW w:w="6865" w:type="dxa"/>
          </w:tcPr>
          <w:p w14:paraId="4ABA4870" w14:textId="77777777" w:rsidR="00206008" w:rsidRDefault="00206008" w:rsidP="006F7EEB">
            <w:pPr>
              <w:ind w:right="-86"/>
              <w:rPr>
                <w:rFonts w:ascii="Century Gothic" w:hAnsi="Century Gothic"/>
                <w:sz w:val="20"/>
                <w:szCs w:val="18"/>
              </w:rPr>
            </w:pPr>
            <w:r>
              <w:rPr>
                <w:rFonts w:ascii="Century Gothic" w:hAnsi="Century Gothic"/>
                <w:sz w:val="20"/>
                <w:szCs w:val="18"/>
              </w:rPr>
              <w:t>Confirmation APC own Shoulder of Mutton village green</w:t>
            </w:r>
          </w:p>
        </w:tc>
        <w:tc>
          <w:tcPr>
            <w:tcW w:w="1417" w:type="dxa"/>
          </w:tcPr>
          <w:p w14:paraId="6779BE50"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486E3CC" w14:textId="251FE524" w:rsidR="00206008" w:rsidRDefault="00206008" w:rsidP="006F7EEB">
            <w:pPr>
              <w:ind w:right="-86"/>
              <w:jc w:val="center"/>
              <w:rPr>
                <w:rFonts w:ascii="Century Gothic" w:hAnsi="Century Gothic"/>
                <w:sz w:val="20"/>
                <w:szCs w:val="18"/>
              </w:rPr>
            </w:pPr>
            <w:r>
              <w:rPr>
                <w:rFonts w:ascii="Century Gothic" w:hAnsi="Century Gothic"/>
                <w:sz w:val="20"/>
                <w:szCs w:val="18"/>
              </w:rPr>
              <w:t>Ongoing</w:t>
            </w:r>
          </w:p>
        </w:tc>
      </w:tr>
      <w:tr w:rsidR="00206008" w:rsidRPr="00A77645" w14:paraId="03F2592B" w14:textId="77777777" w:rsidTr="006F7EEB">
        <w:tc>
          <w:tcPr>
            <w:tcW w:w="785" w:type="dxa"/>
          </w:tcPr>
          <w:p w14:paraId="29759730"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6</w:t>
            </w:r>
          </w:p>
        </w:tc>
        <w:tc>
          <w:tcPr>
            <w:tcW w:w="6865" w:type="dxa"/>
          </w:tcPr>
          <w:p w14:paraId="1F35D6C5" w14:textId="77777777" w:rsidR="00206008" w:rsidRDefault="00206008" w:rsidP="006F7EEB">
            <w:pPr>
              <w:ind w:right="-86"/>
              <w:rPr>
                <w:rFonts w:ascii="Century Gothic" w:hAnsi="Century Gothic"/>
                <w:sz w:val="20"/>
                <w:szCs w:val="18"/>
              </w:rPr>
            </w:pPr>
            <w:r>
              <w:rPr>
                <w:rFonts w:ascii="Century Gothic" w:hAnsi="Century Gothic"/>
                <w:sz w:val="20"/>
                <w:szCs w:val="18"/>
              </w:rPr>
              <w:t>Conf. both pubs want a copy to display of village photograph</w:t>
            </w:r>
          </w:p>
        </w:tc>
        <w:tc>
          <w:tcPr>
            <w:tcW w:w="1417" w:type="dxa"/>
          </w:tcPr>
          <w:p w14:paraId="6F7CFE3C"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9322641" w14:textId="3CA997A2" w:rsidR="00206008" w:rsidRDefault="00206008" w:rsidP="006F7EEB">
            <w:pPr>
              <w:ind w:right="-86"/>
              <w:jc w:val="center"/>
              <w:rPr>
                <w:rFonts w:ascii="Century Gothic" w:hAnsi="Century Gothic"/>
                <w:sz w:val="20"/>
                <w:szCs w:val="18"/>
              </w:rPr>
            </w:pPr>
            <w:r>
              <w:rPr>
                <w:rFonts w:ascii="Century Gothic" w:hAnsi="Century Gothic"/>
                <w:sz w:val="20"/>
                <w:szCs w:val="18"/>
              </w:rPr>
              <w:t>Yes</w:t>
            </w:r>
          </w:p>
        </w:tc>
      </w:tr>
      <w:tr w:rsidR="00206008" w:rsidRPr="00A77645" w14:paraId="120CAD0A" w14:textId="77777777" w:rsidTr="006F7EEB">
        <w:tc>
          <w:tcPr>
            <w:tcW w:w="785" w:type="dxa"/>
          </w:tcPr>
          <w:p w14:paraId="03537A07"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7</w:t>
            </w:r>
          </w:p>
        </w:tc>
        <w:tc>
          <w:tcPr>
            <w:tcW w:w="6865" w:type="dxa"/>
          </w:tcPr>
          <w:p w14:paraId="347D02E2" w14:textId="77777777" w:rsidR="00206008" w:rsidRDefault="00206008" w:rsidP="006F7EEB">
            <w:pPr>
              <w:ind w:right="-86"/>
              <w:rPr>
                <w:rFonts w:ascii="Century Gothic" w:hAnsi="Century Gothic"/>
                <w:sz w:val="20"/>
                <w:szCs w:val="18"/>
              </w:rPr>
            </w:pPr>
            <w:r>
              <w:rPr>
                <w:rFonts w:ascii="Century Gothic" w:hAnsi="Century Gothic"/>
                <w:sz w:val="20"/>
                <w:szCs w:val="18"/>
              </w:rPr>
              <w:t>Measuring of existing village photograph</w:t>
            </w:r>
          </w:p>
        </w:tc>
        <w:tc>
          <w:tcPr>
            <w:tcW w:w="1417" w:type="dxa"/>
          </w:tcPr>
          <w:p w14:paraId="3AE4759D"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Cllr. Rutter</w:t>
            </w:r>
          </w:p>
        </w:tc>
        <w:tc>
          <w:tcPr>
            <w:tcW w:w="1701" w:type="dxa"/>
          </w:tcPr>
          <w:p w14:paraId="6980ECE3" w14:textId="189EE00B" w:rsidR="00206008" w:rsidRDefault="00206008" w:rsidP="006F7EEB">
            <w:pPr>
              <w:ind w:right="-86"/>
              <w:jc w:val="center"/>
              <w:rPr>
                <w:rFonts w:ascii="Century Gothic" w:hAnsi="Century Gothic"/>
                <w:sz w:val="20"/>
                <w:szCs w:val="18"/>
              </w:rPr>
            </w:pPr>
            <w:r>
              <w:rPr>
                <w:rFonts w:ascii="Century Gothic" w:hAnsi="Century Gothic"/>
                <w:sz w:val="20"/>
                <w:szCs w:val="18"/>
              </w:rPr>
              <w:t>Yes</w:t>
            </w:r>
          </w:p>
        </w:tc>
      </w:tr>
      <w:tr w:rsidR="00206008" w:rsidRPr="00A77645" w14:paraId="37396DD4" w14:textId="77777777" w:rsidTr="006F7EEB">
        <w:tc>
          <w:tcPr>
            <w:tcW w:w="785" w:type="dxa"/>
          </w:tcPr>
          <w:p w14:paraId="0B5713AE"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6</w:t>
            </w:r>
          </w:p>
        </w:tc>
        <w:tc>
          <w:tcPr>
            <w:tcW w:w="6865" w:type="dxa"/>
          </w:tcPr>
          <w:p w14:paraId="269AB2C9" w14:textId="77777777" w:rsidR="00206008" w:rsidRDefault="00206008" w:rsidP="006F7EEB">
            <w:pPr>
              <w:ind w:right="-86"/>
              <w:rPr>
                <w:rFonts w:ascii="Century Gothic" w:hAnsi="Century Gothic"/>
                <w:sz w:val="20"/>
                <w:szCs w:val="18"/>
              </w:rPr>
            </w:pPr>
            <w:r>
              <w:rPr>
                <w:rFonts w:ascii="Century Gothic" w:hAnsi="Century Gothic"/>
                <w:sz w:val="20"/>
                <w:szCs w:val="18"/>
              </w:rPr>
              <w:t>Quotations for village photograph</w:t>
            </w:r>
          </w:p>
        </w:tc>
        <w:tc>
          <w:tcPr>
            <w:tcW w:w="1417" w:type="dxa"/>
          </w:tcPr>
          <w:p w14:paraId="17C981D1"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885FCA1" w14:textId="09C0B9A5" w:rsidR="00206008" w:rsidRDefault="00206008" w:rsidP="006F7EEB">
            <w:pPr>
              <w:ind w:right="-86"/>
              <w:jc w:val="center"/>
              <w:rPr>
                <w:rFonts w:ascii="Century Gothic" w:hAnsi="Century Gothic"/>
                <w:sz w:val="20"/>
                <w:szCs w:val="18"/>
              </w:rPr>
            </w:pPr>
            <w:r>
              <w:rPr>
                <w:rFonts w:ascii="Century Gothic" w:hAnsi="Century Gothic"/>
                <w:sz w:val="20"/>
                <w:szCs w:val="18"/>
              </w:rPr>
              <w:t>Yes</w:t>
            </w:r>
          </w:p>
        </w:tc>
      </w:tr>
      <w:tr w:rsidR="00206008" w:rsidRPr="00A77645" w14:paraId="62BB8A5D" w14:textId="77777777" w:rsidTr="006F7EEB">
        <w:tc>
          <w:tcPr>
            <w:tcW w:w="785" w:type="dxa"/>
          </w:tcPr>
          <w:p w14:paraId="3137207A"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8</w:t>
            </w:r>
          </w:p>
        </w:tc>
        <w:tc>
          <w:tcPr>
            <w:tcW w:w="6865" w:type="dxa"/>
          </w:tcPr>
          <w:p w14:paraId="2AE5C695" w14:textId="25325B7A" w:rsidR="00206008" w:rsidRDefault="00206008" w:rsidP="006F7EEB">
            <w:pPr>
              <w:ind w:right="-86"/>
              <w:rPr>
                <w:rFonts w:ascii="Century Gothic" w:hAnsi="Century Gothic"/>
                <w:sz w:val="20"/>
                <w:szCs w:val="18"/>
              </w:rPr>
            </w:pPr>
            <w:r>
              <w:rPr>
                <w:rFonts w:ascii="Century Gothic" w:hAnsi="Century Gothic"/>
                <w:sz w:val="20"/>
                <w:szCs w:val="18"/>
              </w:rPr>
              <w:t xml:space="preserve">TVP </w:t>
            </w:r>
            <w:r w:rsidR="00111912">
              <w:rPr>
                <w:rFonts w:ascii="Century Gothic" w:hAnsi="Century Gothic"/>
                <w:sz w:val="20"/>
                <w:szCs w:val="18"/>
              </w:rPr>
              <w:t>drop-in</w:t>
            </w:r>
            <w:r>
              <w:rPr>
                <w:rFonts w:ascii="Century Gothic" w:hAnsi="Century Gothic"/>
                <w:sz w:val="20"/>
                <w:szCs w:val="18"/>
              </w:rPr>
              <w:t xml:space="preserve"> session to be confirmed with both Saturday market organiser and TVP contact</w:t>
            </w:r>
          </w:p>
        </w:tc>
        <w:tc>
          <w:tcPr>
            <w:tcW w:w="1417" w:type="dxa"/>
          </w:tcPr>
          <w:p w14:paraId="4C0008F0"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Clerk &amp; Cllr. Walters</w:t>
            </w:r>
          </w:p>
        </w:tc>
        <w:tc>
          <w:tcPr>
            <w:tcW w:w="1701" w:type="dxa"/>
          </w:tcPr>
          <w:p w14:paraId="3863AB9D" w14:textId="44EE0FA6" w:rsidR="00206008" w:rsidRDefault="00206008" w:rsidP="006F7EEB">
            <w:pPr>
              <w:ind w:right="-86"/>
              <w:jc w:val="center"/>
              <w:rPr>
                <w:rFonts w:ascii="Century Gothic" w:hAnsi="Century Gothic"/>
                <w:sz w:val="20"/>
                <w:szCs w:val="18"/>
              </w:rPr>
            </w:pPr>
            <w:r>
              <w:rPr>
                <w:rFonts w:ascii="Century Gothic" w:hAnsi="Century Gothic"/>
                <w:sz w:val="20"/>
                <w:szCs w:val="18"/>
              </w:rPr>
              <w:t>Ongoing</w:t>
            </w:r>
          </w:p>
        </w:tc>
      </w:tr>
      <w:tr w:rsidR="00206008" w:rsidRPr="00A77645" w14:paraId="59066E5B" w14:textId="77777777" w:rsidTr="006F7EEB">
        <w:tc>
          <w:tcPr>
            <w:tcW w:w="785" w:type="dxa"/>
          </w:tcPr>
          <w:p w14:paraId="4FB7F3F1"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9</w:t>
            </w:r>
          </w:p>
        </w:tc>
        <w:tc>
          <w:tcPr>
            <w:tcW w:w="6865" w:type="dxa"/>
          </w:tcPr>
          <w:p w14:paraId="5F163C71" w14:textId="77777777" w:rsidR="00206008" w:rsidRDefault="00206008" w:rsidP="006F7EEB">
            <w:pPr>
              <w:ind w:right="-86"/>
              <w:rPr>
                <w:rFonts w:ascii="Century Gothic" w:hAnsi="Century Gothic"/>
                <w:sz w:val="20"/>
                <w:szCs w:val="18"/>
              </w:rPr>
            </w:pPr>
            <w:r>
              <w:rPr>
                <w:rFonts w:ascii="Century Gothic" w:hAnsi="Century Gothic"/>
                <w:sz w:val="20"/>
                <w:szCs w:val="18"/>
              </w:rPr>
              <w:t>Training for the Clerk to be confirmed</w:t>
            </w:r>
          </w:p>
        </w:tc>
        <w:tc>
          <w:tcPr>
            <w:tcW w:w="1417" w:type="dxa"/>
          </w:tcPr>
          <w:p w14:paraId="7319975C" w14:textId="77777777" w:rsidR="00206008" w:rsidRDefault="00206008" w:rsidP="006F7EEB">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37D09C3C" w14:textId="43925058" w:rsidR="00206008" w:rsidRDefault="00206008" w:rsidP="006F7EEB">
            <w:pPr>
              <w:ind w:right="-86"/>
              <w:jc w:val="center"/>
              <w:rPr>
                <w:rFonts w:ascii="Century Gothic" w:hAnsi="Century Gothic"/>
                <w:sz w:val="20"/>
                <w:szCs w:val="18"/>
              </w:rPr>
            </w:pPr>
            <w:r>
              <w:rPr>
                <w:rFonts w:ascii="Century Gothic" w:hAnsi="Century Gothic"/>
                <w:sz w:val="20"/>
                <w:szCs w:val="18"/>
              </w:rPr>
              <w:t>Ongoing</w:t>
            </w:r>
          </w:p>
        </w:tc>
      </w:tr>
    </w:tbl>
    <w:p w14:paraId="370D48D1" w14:textId="138C6CEE" w:rsidR="00206008" w:rsidRPr="0060048C" w:rsidRDefault="00206008" w:rsidP="0060048C">
      <w:pPr>
        <w:ind w:left="1440" w:hanging="1440"/>
        <w:rPr>
          <w:rFonts w:ascii="Century Gothic" w:hAnsi="Century Gothic"/>
          <w:sz w:val="20"/>
          <w:szCs w:val="20"/>
        </w:rPr>
      </w:pPr>
    </w:p>
    <w:p w14:paraId="3732E78D" w14:textId="36E9E709" w:rsidR="00EE117C" w:rsidRDefault="00EE117C" w:rsidP="00052A60">
      <w:pPr>
        <w:ind w:left="1440" w:right="-86" w:hanging="1440"/>
        <w:rPr>
          <w:rFonts w:ascii="Century Gothic" w:hAnsi="Century Gothic"/>
          <w:sz w:val="22"/>
          <w:szCs w:val="20"/>
        </w:rPr>
      </w:pPr>
    </w:p>
    <w:p w14:paraId="465123CE" w14:textId="3B0D4813" w:rsidR="00EE117C" w:rsidRDefault="00206008" w:rsidP="00052A60">
      <w:pPr>
        <w:ind w:left="1440" w:right="-86" w:hanging="1440"/>
        <w:rPr>
          <w:rFonts w:ascii="Century Gothic" w:hAnsi="Century Gothic"/>
          <w:sz w:val="22"/>
          <w:szCs w:val="20"/>
        </w:rPr>
      </w:pPr>
      <w:r>
        <w:rPr>
          <w:rFonts w:ascii="Century Gothic" w:hAnsi="Century Gothic"/>
          <w:sz w:val="22"/>
          <w:szCs w:val="20"/>
        </w:rPr>
        <w:t>7</w:t>
      </w:r>
      <w:r w:rsidR="00F01E5C">
        <w:rPr>
          <w:rFonts w:ascii="Century Gothic" w:hAnsi="Century Gothic"/>
          <w:sz w:val="22"/>
          <w:szCs w:val="20"/>
        </w:rPr>
        <w:t>.</w:t>
      </w:r>
      <w:r w:rsidR="00EE117C">
        <w:rPr>
          <w:rFonts w:ascii="Century Gothic" w:hAnsi="Century Gothic"/>
          <w:sz w:val="22"/>
          <w:szCs w:val="20"/>
        </w:rPr>
        <w:tab/>
      </w:r>
      <w:r w:rsidR="00F01E5C">
        <w:rPr>
          <w:rFonts w:ascii="Century Gothic" w:hAnsi="Century Gothic"/>
          <w:sz w:val="22"/>
          <w:szCs w:val="20"/>
        </w:rPr>
        <w:t xml:space="preserve">Defibrillator update </w:t>
      </w:r>
      <w:r w:rsidR="00111912">
        <w:rPr>
          <w:rFonts w:ascii="Century Gothic" w:hAnsi="Century Gothic"/>
          <w:sz w:val="22"/>
          <w:szCs w:val="20"/>
        </w:rPr>
        <w:t>received,</w:t>
      </w:r>
      <w:r w:rsidR="00F01E5C">
        <w:rPr>
          <w:rFonts w:ascii="Century Gothic" w:hAnsi="Century Gothic"/>
          <w:sz w:val="22"/>
          <w:szCs w:val="20"/>
        </w:rPr>
        <w:t xml:space="preserve"> and checks are all up to date as per the weekly rota.</w:t>
      </w:r>
    </w:p>
    <w:p w14:paraId="073AADD5" w14:textId="712B65CB" w:rsidR="00EE117C" w:rsidRDefault="00EE117C" w:rsidP="00052A60">
      <w:pPr>
        <w:ind w:left="1440" w:right="-86" w:hanging="1440"/>
        <w:rPr>
          <w:rFonts w:ascii="Century Gothic" w:hAnsi="Century Gothic"/>
          <w:sz w:val="22"/>
          <w:szCs w:val="20"/>
        </w:rPr>
      </w:pPr>
    </w:p>
    <w:p w14:paraId="39E42BC4" w14:textId="77777777" w:rsidR="00206008" w:rsidRDefault="00206008" w:rsidP="00206008">
      <w:pPr>
        <w:ind w:left="1440" w:right="-86" w:hanging="1440"/>
        <w:rPr>
          <w:rFonts w:ascii="Century Gothic" w:hAnsi="Century Gothic"/>
          <w:sz w:val="22"/>
          <w:szCs w:val="20"/>
        </w:rPr>
      </w:pPr>
      <w:r>
        <w:rPr>
          <w:rFonts w:ascii="Century Gothic" w:hAnsi="Century Gothic"/>
          <w:sz w:val="22"/>
          <w:szCs w:val="20"/>
        </w:rPr>
        <w:t>8</w:t>
      </w:r>
      <w:r w:rsidR="00F01E5C">
        <w:rPr>
          <w:rFonts w:ascii="Century Gothic" w:hAnsi="Century Gothic"/>
          <w:sz w:val="22"/>
          <w:szCs w:val="20"/>
        </w:rPr>
        <w:t>.</w:t>
      </w:r>
      <w:r w:rsidR="00F01E5C">
        <w:rPr>
          <w:rFonts w:ascii="Century Gothic" w:hAnsi="Century Gothic"/>
          <w:sz w:val="22"/>
          <w:szCs w:val="20"/>
        </w:rPr>
        <w:tab/>
      </w:r>
      <w:r>
        <w:rPr>
          <w:rFonts w:ascii="Century Gothic" w:hAnsi="Century Gothic"/>
          <w:sz w:val="22"/>
          <w:szCs w:val="20"/>
        </w:rPr>
        <w:t>Future grant for footpath remedial works was discussed. It was agreed we need to wait until we have received a proposal from Chris Owens before we can move forward with any quotations. Cllr. Kate Walters is already in touch with Chris.</w:t>
      </w:r>
    </w:p>
    <w:p w14:paraId="74C355BC" w14:textId="016FC730" w:rsidR="003A3EFB" w:rsidRDefault="003A3EFB" w:rsidP="00206008">
      <w:pPr>
        <w:ind w:left="1440" w:right="-86" w:hanging="1440"/>
        <w:rPr>
          <w:rFonts w:ascii="Century Gothic" w:hAnsi="Century Gothic"/>
          <w:sz w:val="22"/>
          <w:szCs w:val="20"/>
        </w:rPr>
      </w:pPr>
    </w:p>
    <w:p w14:paraId="6151B4FA" w14:textId="613F13CA" w:rsidR="003A3EFB" w:rsidRDefault="00206008" w:rsidP="003A3EFB">
      <w:pPr>
        <w:ind w:left="1440" w:right="-86" w:hanging="1440"/>
        <w:rPr>
          <w:rFonts w:ascii="Century Gothic" w:hAnsi="Century Gothic"/>
          <w:sz w:val="22"/>
          <w:szCs w:val="20"/>
        </w:rPr>
      </w:pPr>
      <w:r>
        <w:rPr>
          <w:rFonts w:ascii="Century Gothic" w:hAnsi="Century Gothic"/>
          <w:sz w:val="22"/>
          <w:szCs w:val="20"/>
        </w:rPr>
        <w:t>9</w:t>
      </w:r>
      <w:r w:rsidR="003A3EFB">
        <w:rPr>
          <w:rFonts w:ascii="Century Gothic" w:hAnsi="Century Gothic"/>
          <w:sz w:val="22"/>
          <w:szCs w:val="20"/>
        </w:rPr>
        <w:t xml:space="preserve">. </w:t>
      </w:r>
      <w:r w:rsidR="003A3EFB">
        <w:rPr>
          <w:rFonts w:ascii="Century Gothic" w:hAnsi="Century Gothic"/>
          <w:sz w:val="22"/>
          <w:szCs w:val="20"/>
        </w:rPr>
        <w:tab/>
      </w:r>
      <w:r>
        <w:rPr>
          <w:rFonts w:ascii="Century Gothic" w:hAnsi="Century Gothic"/>
          <w:sz w:val="22"/>
          <w:szCs w:val="20"/>
        </w:rPr>
        <w:t xml:space="preserve">The future use of Shoulder of Mutton Lamb was discussed. The Clerk </w:t>
      </w:r>
      <w:r w:rsidR="00111912">
        <w:rPr>
          <w:rFonts w:ascii="Century Gothic" w:hAnsi="Century Gothic"/>
          <w:sz w:val="22"/>
          <w:szCs w:val="20"/>
        </w:rPr>
        <w:t>has not been able to contact Land Registry over the phone. The Clerk will make further contact with Land Registry in the form of a letter to request the title deeds for all three village greens. Once we are in receipt of this, we can continue discussions over future use.</w:t>
      </w:r>
    </w:p>
    <w:p w14:paraId="5A8CF2A3" w14:textId="77777777" w:rsidR="003A3EFB" w:rsidRDefault="003A3EFB" w:rsidP="003A3EFB">
      <w:pPr>
        <w:ind w:left="1440" w:right="-86" w:hanging="1440"/>
        <w:rPr>
          <w:rFonts w:ascii="Century Gothic" w:hAnsi="Century Gothic"/>
          <w:sz w:val="22"/>
          <w:szCs w:val="20"/>
        </w:rPr>
      </w:pPr>
    </w:p>
    <w:p w14:paraId="37941F72" w14:textId="6729B80C" w:rsidR="003A3EFB" w:rsidRDefault="00111912" w:rsidP="003A3EFB">
      <w:pPr>
        <w:ind w:left="1440" w:right="-86" w:hanging="1440"/>
        <w:rPr>
          <w:rFonts w:ascii="Century Gothic" w:hAnsi="Century Gothic"/>
          <w:sz w:val="22"/>
          <w:szCs w:val="20"/>
        </w:rPr>
      </w:pPr>
      <w:r>
        <w:rPr>
          <w:rFonts w:ascii="Century Gothic" w:hAnsi="Century Gothic"/>
          <w:sz w:val="22"/>
          <w:szCs w:val="20"/>
        </w:rPr>
        <w:t xml:space="preserve">10. </w:t>
      </w:r>
      <w:r>
        <w:rPr>
          <w:rFonts w:ascii="Century Gothic" w:hAnsi="Century Gothic"/>
          <w:sz w:val="22"/>
          <w:szCs w:val="20"/>
        </w:rPr>
        <w:tab/>
        <w:t xml:space="preserve">The Lost Ways campaign was discussed. Cllr. Walters is confident we have enough paper applications from members of the Parish to be able to submit the campaign to WBC. Laura agreed at the start of the meeting that she would also offer support. The Clerk will need to return to </w:t>
      </w:r>
      <w:r w:rsidR="00EE2C22">
        <w:rPr>
          <w:rFonts w:ascii="Century Gothic" w:hAnsi="Century Gothic"/>
          <w:sz w:val="22"/>
          <w:szCs w:val="20"/>
        </w:rPr>
        <w:t>Aldworth</w:t>
      </w:r>
      <w:r>
        <w:rPr>
          <w:rFonts w:ascii="Century Gothic" w:hAnsi="Century Gothic"/>
          <w:sz w:val="22"/>
          <w:szCs w:val="20"/>
        </w:rPr>
        <w:t xml:space="preserve"> to locate paper copies in filing cabinet and post to the relevant person(s) at WBC.</w:t>
      </w:r>
    </w:p>
    <w:p w14:paraId="32FFB414" w14:textId="16AC2296" w:rsidR="000E0634" w:rsidRDefault="000E0634" w:rsidP="00052A60">
      <w:pPr>
        <w:ind w:left="1440" w:right="-86" w:hanging="1440"/>
        <w:rPr>
          <w:rFonts w:ascii="Century Gothic" w:hAnsi="Century Gothic"/>
          <w:sz w:val="22"/>
          <w:szCs w:val="20"/>
        </w:rPr>
      </w:pPr>
    </w:p>
    <w:p w14:paraId="77D822EA" w14:textId="316339E5" w:rsidR="00111912" w:rsidRDefault="0060048C" w:rsidP="00111912">
      <w:pPr>
        <w:ind w:left="1440" w:right="-86" w:hanging="1440"/>
        <w:rPr>
          <w:rFonts w:ascii="Century Gothic" w:hAnsi="Century Gothic"/>
          <w:sz w:val="22"/>
          <w:szCs w:val="20"/>
        </w:rPr>
      </w:pPr>
      <w:r>
        <w:rPr>
          <w:rFonts w:ascii="Century Gothic" w:hAnsi="Century Gothic"/>
          <w:sz w:val="22"/>
          <w:szCs w:val="20"/>
        </w:rPr>
        <w:t xml:space="preserve">11. </w:t>
      </w:r>
      <w:r>
        <w:rPr>
          <w:rFonts w:ascii="Century Gothic" w:hAnsi="Century Gothic"/>
          <w:sz w:val="22"/>
          <w:szCs w:val="20"/>
        </w:rPr>
        <w:tab/>
        <w:t xml:space="preserve">The </w:t>
      </w:r>
      <w:r w:rsidR="00111912">
        <w:rPr>
          <w:rFonts w:ascii="Century Gothic" w:hAnsi="Century Gothic"/>
          <w:sz w:val="22"/>
          <w:szCs w:val="20"/>
        </w:rPr>
        <w:t>following items were discussed:</w:t>
      </w:r>
    </w:p>
    <w:p w14:paraId="02267624" w14:textId="0441527A" w:rsidR="00111912" w:rsidRDefault="00111912" w:rsidP="00052A60">
      <w:pPr>
        <w:ind w:left="1440" w:right="-86" w:hanging="1440"/>
        <w:rPr>
          <w:rFonts w:ascii="Century Gothic" w:hAnsi="Century Gothic"/>
          <w:sz w:val="22"/>
          <w:szCs w:val="20"/>
        </w:rPr>
      </w:pPr>
      <w:r>
        <w:rPr>
          <w:rFonts w:ascii="Century Gothic" w:hAnsi="Century Gothic"/>
          <w:sz w:val="22"/>
          <w:szCs w:val="20"/>
        </w:rPr>
        <w:t>11.1</w:t>
      </w:r>
      <w:r>
        <w:rPr>
          <w:rFonts w:ascii="Century Gothic" w:hAnsi="Century Gothic"/>
          <w:sz w:val="22"/>
          <w:szCs w:val="20"/>
        </w:rPr>
        <w:tab/>
        <w:t>Meeting the Councillors event – it was agreed that this is not required. All members of the Parish are welcome to attend the Parish’s bi-monthly meetings to meet members of the PC &amp; the Clerk. Taking photographs of each member and adding to the website and notice board was also discussed but not concluded.</w:t>
      </w:r>
    </w:p>
    <w:p w14:paraId="19130871" w14:textId="2B4B7B69" w:rsidR="00111912" w:rsidRDefault="00111912" w:rsidP="00052A60">
      <w:pPr>
        <w:ind w:left="1440" w:right="-86" w:hanging="1440"/>
        <w:rPr>
          <w:rFonts w:ascii="Century Gothic" w:hAnsi="Century Gothic"/>
          <w:sz w:val="22"/>
          <w:szCs w:val="20"/>
        </w:rPr>
      </w:pPr>
      <w:r>
        <w:rPr>
          <w:rFonts w:ascii="Century Gothic" w:hAnsi="Century Gothic"/>
          <w:sz w:val="22"/>
          <w:szCs w:val="20"/>
        </w:rPr>
        <w:t>11.2</w:t>
      </w:r>
      <w:r>
        <w:rPr>
          <w:rFonts w:ascii="Century Gothic" w:hAnsi="Century Gothic"/>
          <w:sz w:val="22"/>
          <w:szCs w:val="20"/>
        </w:rPr>
        <w:tab/>
        <w:t>Frames for King’s Coronation photo – it was agreed the Clerk will order frames for both prints (for the village hall &amp; The Bell pub).</w:t>
      </w:r>
    </w:p>
    <w:p w14:paraId="1667C15A" w14:textId="0A26C6C1" w:rsidR="00111912" w:rsidRDefault="00111912" w:rsidP="00052A60">
      <w:pPr>
        <w:ind w:left="1440" w:right="-86" w:hanging="1440"/>
        <w:rPr>
          <w:rFonts w:ascii="Century Gothic" w:hAnsi="Century Gothic"/>
          <w:sz w:val="22"/>
          <w:szCs w:val="20"/>
        </w:rPr>
      </w:pPr>
      <w:r>
        <w:rPr>
          <w:rFonts w:ascii="Century Gothic" w:hAnsi="Century Gothic"/>
          <w:sz w:val="22"/>
          <w:szCs w:val="20"/>
        </w:rPr>
        <w:t>11.3</w:t>
      </w:r>
      <w:r>
        <w:rPr>
          <w:rFonts w:ascii="Century Gothic" w:hAnsi="Century Gothic"/>
          <w:sz w:val="22"/>
          <w:szCs w:val="20"/>
        </w:rPr>
        <w:tab/>
        <w:t>Suggestion box – it was agreed the Clerk will order a small suggestion box for members of the parish to use, to be located at the village hall.</w:t>
      </w:r>
    </w:p>
    <w:p w14:paraId="444684D7" w14:textId="20BF2AF7" w:rsidR="00111912" w:rsidRDefault="00111912" w:rsidP="00052A60">
      <w:pPr>
        <w:ind w:left="1440" w:right="-86" w:hanging="1440"/>
        <w:rPr>
          <w:rFonts w:ascii="Century Gothic" w:hAnsi="Century Gothic"/>
          <w:sz w:val="22"/>
          <w:szCs w:val="20"/>
        </w:rPr>
      </w:pPr>
      <w:r>
        <w:rPr>
          <w:rFonts w:ascii="Century Gothic" w:hAnsi="Century Gothic"/>
          <w:sz w:val="22"/>
          <w:szCs w:val="20"/>
        </w:rPr>
        <w:t xml:space="preserve">11.4 </w:t>
      </w:r>
      <w:r>
        <w:rPr>
          <w:rFonts w:ascii="Century Gothic" w:hAnsi="Century Gothic"/>
          <w:sz w:val="22"/>
          <w:szCs w:val="20"/>
        </w:rPr>
        <w:tab/>
        <w:t>Thames Valley drop-in sessions - the Clerk advised they did not have a response from TVP with further potential dates. The Clerk will reach out to TVP again in a few weeks.</w:t>
      </w:r>
    </w:p>
    <w:p w14:paraId="2D4AC99D" w14:textId="7C198E65" w:rsidR="00111912" w:rsidRDefault="00111912" w:rsidP="00052A60">
      <w:pPr>
        <w:ind w:left="1440" w:right="-86" w:hanging="1440"/>
        <w:rPr>
          <w:rFonts w:ascii="Century Gothic" w:hAnsi="Century Gothic"/>
          <w:sz w:val="22"/>
          <w:szCs w:val="20"/>
        </w:rPr>
      </w:pPr>
      <w:r>
        <w:rPr>
          <w:rFonts w:ascii="Century Gothic" w:hAnsi="Century Gothic"/>
          <w:sz w:val="22"/>
          <w:szCs w:val="20"/>
        </w:rPr>
        <w:lastRenderedPageBreak/>
        <w:t>11.5</w:t>
      </w:r>
      <w:r>
        <w:rPr>
          <w:rFonts w:ascii="Century Gothic" w:hAnsi="Century Gothic"/>
          <w:sz w:val="22"/>
          <w:szCs w:val="20"/>
        </w:rPr>
        <w:tab/>
        <w:t xml:space="preserve">Glebe entrance – ways to highlight the entrance were discussed. It was agreed the Clerk will investigate contacting the Highways Agency regarding the potential for a ‘concealed entrance’ sign or a ‘slow’ sign close to the entrance. </w:t>
      </w:r>
    </w:p>
    <w:p w14:paraId="5C246323" w14:textId="69A324F6" w:rsidR="00111912" w:rsidRDefault="00111912" w:rsidP="00052A60">
      <w:pPr>
        <w:ind w:left="1440" w:right="-86" w:hanging="1440"/>
        <w:rPr>
          <w:rFonts w:ascii="Century Gothic" w:hAnsi="Century Gothic"/>
          <w:sz w:val="22"/>
          <w:szCs w:val="20"/>
        </w:rPr>
      </w:pPr>
      <w:r>
        <w:rPr>
          <w:rFonts w:ascii="Century Gothic" w:hAnsi="Century Gothic"/>
          <w:sz w:val="22"/>
          <w:szCs w:val="20"/>
        </w:rPr>
        <w:t>11.6</w:t>
      </w:r>
      <w:r>
        <w:rPr>
          <w:rFonts w:ascii="Century Gothic" w:hAnsi="Century Gothic"/>
          <w:sz w:val="22"/>
          <w:szCs w:val="20"/>
        </w:rPr>
        <w:tab/>
        <w:t>Speeding concerns – the potential of requesting a speed limit change in particular areas was discussed. The Clerk agreed to investigate this further with the Highways Agency &amp; TVP.</w:t>
      </w:r>
    </w:p>
    <w:p w14:paraId="2FF5ED13" w14:textId="23F6FC7E" w:rsidR="000E0634" w:rsidRDefault="000E0634" w:rsidP="000E0634">
      <w:pPr>
        <w:ind w:right="-86"/>
        <w:rPr>
          <w:rFonts w:ascii="Century Gothic" w:hAnsi="Century Gothic"/>
          <w:sz w:val="22"/>
          <w:szCs w:val="20"/>
        </w:rPr>
      </w:pPr>
    </w:p>
    <w:p w14:paraId="17C26896" w14:textId="46FC5903" w:rsidR="0060048C" w:rsidRDefault="0060048C" w:rsidP="0060048C">
      <w:pPr>
        <w:ind w:left="1440" w:right="-86" w:hanging="1440"/>
        <w:rPr>
          <w:rFonts w:ascii="Century Gothic" w:hAnsi="Century Gothic"/>
          <w:sz w:val="22"/>
          <w:szCs w:val="20"/>
        </w:rPr>
      </w:pPr>
      <w:r>
        <w:rPr>
          <w:rFonts w:ascii="Century Gothic" w:hAnsi="Century Gothic"/>
          <w:sz w:val="22"/>
          <w:szCs w:val="20"/>
        </w:rPr>
        <w:t xml:space="preserve">12. </w:t>
      </w:r>
      <w:r>
        <w:rPr>
          <w:rFonts w:ascii="Century Gothic" w:hAnsi="Century Gothic"/>
          <w:sz w:val="22"/>
          <w:szCs w:val="20"/>
        </w:rPr>
        <w:tab/>
      </w:r>
      <w:r w:rsidR="00111912">
        <w:rPr>
          <w:rFonts w:ascii="Century Gothic" w:hAnsi="Century Gothic"/>
          <w:sz w:val="22"/>
          <w:szCs w:val="20"/>
        </w:rPr>
        <w:t>The following matters were discussed for future consideration:</w:t>
      </w:r>
    </w:p>
    <w:p w14:paraId="578BCB7F" w14:textId="331F7F9F" w:rsidR="00111912" w:rsidRDefault="00111912" w:rsidP="0060048C">
      <w:pPr>
        <w:ind w:left="1440" w:right="-86" w:hanging="1440"/>
        <w:rPr>
          <w:rFonts w:ascii="Century Gothic" w:hAnsi="Century Gothic"/>
          <w:sz w:val="22"/>
          <w:szCs w:val="20"/>
        </w:rPr>
      </w:pPr>
      <w:r>
        <w:rPr>
          <w:rFonts w:ascii="Century Gothic" w:hAnsi="Century Gothic"/>
          <w:sz w:val="22"/>
          <w:szCs w:val="20"/>
        </w:rPr>
        <w:t>12.1</w:t>
      </w:r>
      <w:r>
        <w:rPr>
          <w:rFonts w:ascii="Century Gothic" w:hAnsi="Century Gothic"/>
          <w:sz w:val="22"/>
          <w:szCs w:val="20"/>
        </w:rPr>
        <w:tab/>
        <w:t xml:space="preserve">The cleaning &amp; maintenance of the village gates located at the entrance of Westridge Green from </w:t>
      </w:r>
      <w:r w:rsidR="00EE2C22">
        <w:rPr>
          <w:rFonts w:ascii="Century Gothic" w:hAnsi="Century Gothic"/>
          <w:sz w:val="22"/>
          <w:szCs w:val="20"/>
        </w:rPr>
        <w:t>Streatley</w:t>
      </w:r>
      <w:r>
        <w:rPr>
          <w:rFonts w:ascii="Century Gothic" w:hAnsi="Century Gothic"/>
          <w:sz w:val="22"/>
          <w:szCs w:val="20"/>
        </w:rPr>
        <w:t xml:space="preserve"> Hill. It was agreed the Clerk will obtain quotations.</w:t>
      </w:r>
    </w:p>
    <w:p w14:paraId="089482EA" w14:textId="3A4FBDE4" w:rsidR="00111912" w:rsidRDefault="00111912" w:rsidP="00111912">
      <w:pPr>
        <w:ind w:left="1440" w:right="-86" w:hanging="1440"/>
        <w:rPr>
          <w:rFonts w:ascii="Century Gothic" w:hAnsi="Century Gothic"/>
          <w:sz w:val="22"/>
          <w:szCs w:val="20"/>
        </w:rPr>
      </w:pPr>
      <w:r>
        <w:rPr>
          <w:rFonts w:ascii="Century Gothic" w:hAnsi="Century Gothic"/>
          <w:sz w:val="22"/>
          <w:szCs w:val="20"/>
        </w:rPr>
        <w:t>12.2</w:t>
      </w:r>
      <w:r>
        <w:rPr>
          <w:rFonts w:ascii="Century Gothic" w:hAnsi="Century Gothic"/>
          <w:sz w:val="22"/>
          <w:szCs w:val="20"/>
        </w:rPr>
        <w:tab/>
        <w:t>The possibility of St John’s Ambulance attending a Saturday market to demonstrate how to use the defibrillator correctly. The Clerk will reach out to St John’s Ambulance.</w:t>
      </w:r>
    </w:p>
    <w:p w14:paraId="6AFC7F90" w14:textId="300BAAE7" w:rsidR="00111912" w:rsidRDefault="00111912" w:rsidP="00111912">
      <w:pPr>
        <w:ind w:left="1440" w:right="-86" w:hanging="1440"/>
        <w:rPr>
          <w:rFonts w:ascii="Century Gothic" w:hAnsi="Century Gothic"/>
          <w:sz w:val="22"/>
          <w:szCs w:val="20"/>
        </w:rPr>
      </w:pPr>
      <w:r>
        <w:rPr>
          <w:rFonts w:ascii="Century Gothic" w:hAnsi="Century Gothic"/>
          <w:sz w:val="22"/>
          <w:szCs w:val="20"/>
        </w:rPr>
        <w:t xml:space="preserve">12.3 </w:t>
      </w:r>
      <w:r>
        <w:rPr>
          <w:rFonts w:ascii="Century Gothic" w:hAnsi="Century Gothic"/>
          <w:sz w:val="22"/>
          <w:szCs w:val="20"/>
        </w:rPr>
        <w:tab/>
        <w:t>The unblocking of 3x drains at Ambury Road. The Clerk will contact WBC to arrange this to take place.</w:t>
      </w:r>
    </w:p>
    <w:p w14:paraId="61061AB4" w14:textId="1BB9AA29" w:rsidR="000E0634" w:rsidRDefault="000E0634" w:rsidP="00FC663D">
      <w:pPr>
        <w:ind w:left="720" w:right="-86" w:hanging="720"/>
        <w:rPr>
          <w:rFonts w:ascii="Century Gothic" w:hAnsi="Century Gothic"/>
          <w:sz w:val="22"/>
          <w:szCs w:val="20"/>
        </w:rPr>
      </w:pPr>
    </w:p>
    <w:p w14:paraId="34536D35" w14:textId="6CF04560" w:rsidR="000E0634" w:rsidRDefault="0060048C" w:rsidP="00111912">
      <w:pPr>
        <w:ind w:left="1440" w:right="-86" w:hanging="1440"/>
        <w:rPr>
          <w:rFonts w:ascii="Century Gothic" w:hAnsi="Century Gothic"/>
          <w:sz w:val="22"/>
          <w:szCs w:val="20"/>
        </w:rPr>
      </w:pPr>
      <w:r>
        <w:rPr>
          <w:rFonts w:ascii="Century Gothic" w:hAnsi="Century Gothic"/>
          <w:sz w:val="22"/>
          <w:szCs w:val="20"/>
        </w:rPr>
        <w:t xml:space="preserve">13. </w:t>
      </w:r>
      <w:r>
        <w:rPr>
          <w:rFonts w:ascii="Century Gothic" w:hAnsi="Century Gothic"/>
          <w:sz w:val="22"/>
          <w:szCs w:val="20"/>
        </w:rPr>
        <w:tab/>
      </w:r>
      <w:r w:rsidR="00111912">
        <w:rPr>
          <w:rFonts w:ascii="Century Gothic" w:hAnsi="Century Gothic"/>
          <w:sz w:val="22"/>
          <w:szCs w:val="20"/>
        </w:rPr>
        <w:t>The Clerk’s report to cover finances was presented and it was agreed an email summary would be sent to each of the Parish Council members.</w:t>
      </w:r>
      <w:r w:rsidR="000E0634">
        <w:rPr>
          <w:rFonts w:ascii="Century Gothic" w:hAnsi="Century Gothic"/>
          <w:sz w:val="22"/>
          <w:szCs w:val="20"/>
        </w:rPr>
        <w:tab/>
      </w:r>
    </w:p>
    <w:p w14:paraId="4BFE7D03" w14:textId="77777777" w:rsidR="0060048C" w:rsidRDefault="0060048C" w:rsidP="0060048C">
      <w:pPr>
        <w:ind w:left="1440" w:right="-86" w:hanging="1440"/>
        <w:rPr>
          <w:rFonts w:ascii="Century Gothic" w:hAnsi="Century Gothic"/>
          <w:sz w:val="22"/>
          <w:szCs w:val="20"/>
        </w:rPr>
      </w:pPr>
    </w:p>
    <w:p w14:paraId="015DD58E" w14:textId="475B0989" w:rsidR="0060048C" w:rsidRPr="0060048C" w:rsidRDefault="0060048C" w:rsidP="00111912">
      <w:pPr>
        <w:ind w:left="1440" w:right="-86" w:hanging="1440"/>
        <w:rPr>
          <w:rFonts w:ascii="Century Gothic" w:hAnsi="Century Gothic"/>
          <w:sz w:val="22"/>
          <w:szCs w:val="20"/>
        </w:rPr>
      </w:pPr>
      <w:r>
        <w:rPr>
          <w:rFonts w:ascii="Century Gothic" w:hAnsi="Century Gothic"/>
          <w:sz w:val="22"/>
          <w:szCs w:val="20"/>
        </w:rPr>
        <w:t>1</w:t>
      </w:r>
      <w:r w:rsidR="00111912">
        <w:rPr>
          <w:rFonts w:ascii="Century Gothic" w:hAnsi="Century Gothic"/>
          <w:sz w:val="22"/>
          <w:szCs w:val="20"/>
        </w:rPr>
        <w:t>4</w:t>
      </w:r>
      <w:r>
        <w:rPr>
          <w:rFonts w:ascii="Century Gothic" w:hAnsi="Century Gothic"/>
          <w:sz w:val="22"/>
          <w:szCs w:val="20"/>
        </w:rPr>
        <w:t xml:space="preserve">. </w:t>
      </w:r>
      <w:r>
        <w:rPr>
          <w:rFonts w:ascii="Century Gothic" w:hAnsi="Century Gothic"/>
          <w:sz w:val="22"/>
          <w:szCs w:val="20"/>
        </w:rPr>
        <w:tab/>
      </w:r>
      <w:r w:rsidR="00111912">
        <w:rPr>
          <w:rFonts w:ascii="Century Gothic" w:hAnsi="Century Gothic"/>
          <w:sz w:val="22"/>
          <w:szCs w:val="20"/>
        </w:rPr>
        <w:t>There were no further questions or comments from members of the public.</w:t>
      </w:r>
    </w:p>
    <w:p w14:paraId="49907232" w14:textId="4579D58F" w:rsidR="000E0634" w:rsidRDefault="000E0634" w:rsidP="000E0634">
      <w:pPr>
        <w:ind w:right="-86"/>
        <w:rPr>
          <w:rFonts w:ascii="Century Gothic" w:hAnsi="Century Gothic"/>
          <w:sz w:val="22"/>
          <w:szCs w:val="20"/>
        </w:rPr>
      </w:pPr>
    </w:p>
    <w:p w14:paraId="11BD11FE" w14:textId="77777777" w:rsidR="009134AB" w:rsidRDefault="009134AB" w:rsidP="00642CE3">
      <w:pPr>
        <w:ind w:right="-86"/>
        <w:rPr>
          <w:rFonts w:ascii="Century Gothic" w:hAnsi="Century Gothic"/>
          <w:sz w:val="22"/>
          <w:szCs w:val="20"/>
        </w:rPr>
      </w:pPr>
    </w:p>
    <w:p w14:paraId="4BFDDE28" w14:textId="0763196D" w:rsidR="004166CE" w:rsidRDefault="00370457" w:rsidP="004166CE">
      <w:pPr>
        <w:ind w:right="-86"/>
        <w:rPr>
          <w:rFonts w:ascii="Century Gothic" w:hAnsi="Century Gothic"/>
          <w:sz w:val="22"/>
          <w:szCs w:val="20"/>
        </w:rPr>
      </w:pPr>
      <w:r>
        <w:rPr>
          <w:rFonts w:ascii="Century Gothic" w:hAnsi="Century Gothic"/>
          <w:sz w:val="22"/>
          <w:szCs w:val="20"/>
        </w:rPr>
        <w:t xml:space="preserve">With there being no further business to discuss, </w:t>
      </w:r>
      <w:r w:rsidR="000B4677">
        <w:rPr>
          <w:rFonts w:ascii="Century Gothic" w:hAnsi="Century Gothic"/>
          <w:sz w:val="22"/>
          <w:szCs w:val="20"/>
        </w:rPr>
        <w:t xml:space="preserve">Cllr. </w:t>
      </w:r>
      <w:r w:rsidR="00B9231F">
        <w:rPr>
          <w:rFonts w:ascii="Century Gothic" w:hAnsi="Century Gothic"/>
          <w:sz w:val="22"/>
          <w:szCs w:val="20"/>
        </w:rPr>
        <w:t>Walters</w:t>
      </w:r>
      <w:r w:rsidR="000B4677">
        <w:rPr>
          <w:rFonts w:ascii="Century Gothic" w:hAnsi="Century Gothic"/>
          <w:sz w:val="22"/>
          <w:szCs w:val="20"/>
        </w:rPr>
        <w:t xml:space="preserve"> thanked everyone for attending and the meeting ended at</w:t>
      </w:r>
      <w:r w:rsidR="0060048C">
        <w:rPr>
          <w:rFonts w:ascii="Century Gothic" w:hAnsi="Century Gothic"/>
          <w:sz w:val="22"/>
          <w:szCs w:val="20"/>
        </w:rPr>
        <w:t xml:space="preserve"> 20.</w:t>
      </w:r>
      <w:r w:rsidR="00111912">
        <w:rPr>
          <w:rFonts w:ascii="Century Gothic" w:hAnsi="Century Gothic"/>
          <w:sz w:val="22"/>
          <w:szCs w:val="20"/>
        </w:rPr>
        <w:t>49</w:t>
      </w:r>
      <w:r w:rsidR="000B4677">
        <w:rPr>
          <w:rFonts w:ascii="Century Gothic" w:hAnsi="Century Gothic"/>
          <w:sz w:val="22"/>
          <w:szCs w:val="20"/>
        </w:rPr>
        <w:t>pm.</w:t>
      </w:r>
      <w:r w:rsidR="00B65EA2">
        <w:rPr>
          <w:rFonts w:ascii="Century Gothic" w:hAnsi="Century Gothic"/>
          <w:sz w:val="22"/>
          <w:szCs w:val="20"/>
        </w:rPr>
        <w:br/>
      </w:r>
    </w:p>
    <w:p w14:paraId="7FBA3A5D" w14:textId="5BB9E905" w:rsidR="00D036D3" w:rsidRDefault="00D036D3" w:rsidP="00D036D3">
      <w:pPr>
        <w:ind w:right="-86"/>
        <w:rPr>
          <w:rFonts w:ascii="Century Gothic" w:hAnsi="Century Gothic"/>
          <w:sz w:val="22"/>
          <w:szCs w:val="20"/>
        </w:rPr>
      </w:pPr>
      <w:r>
        <w:rPr>
          <w:rFonts w:ascii="Century Gothic" w:hAnsi="Century Gothic"/>
          <w:sz w:val="22"/>
          <w:szCs w:val="20"/>
        </w:rPr>
        <w:t>Signed: …………………………………………………………….</w:t>
      </w:r>
    </w:p>
    <w:p w14:paraId="062D3CC9" w14:textId="1081A7F1" w:rsidR="00D036D3" w:rsidRDefault="00D036D3" w:rsidP="00D036D3">
      <w:pPr>
        <w:ind w:right="-86"/>
        <w:rPr>
          <w:rFonts w:ascii="Century Gothic" w:hAnsi="Century Gothic"/>
          <w:sz w:val="22"/>
          <w:szCs w:val="20"/>
        </w:rPr>
      </w:pPr>
    </w:p>
    <w:p w14:paraId="59146F83" w14:textId="28A9B68C" w:rsidR="00D036D3" w:rsidRDefault="00D036D3" w:rsidP="00D036D3">
      <w:pPr>
        <w:ind w:right="-86"/>
        <w:rPr>
          <w:rFonts w:ascii="Century Gothic" w:hAnsi="Century Gothic"/>
          <w:sz w:val="22"/>
          <w:szCs w:val="20"/>
        </w:rPr>
      </w:pPr>
      <w:r>
        <w:rPr>
          <w:rFonts w:ascii="Century Gothic" w:hAnsi="Century Gothic"/>
          <w:sz w:val="22"/>
          <w:szCs w:val="20"/>
        </w:rPr>
        <w:t>Position: ……………………………………………………………</w:t>
      </w:r>
    </w:p>
    <w:p w14:paraId="11CCE91C" w14:textId="7D179F40" w:rsidR="00D036D3" w:rsidRDefault="00D036D3" w:rsidP="00D036D3">
      <w:pPr>
        <w:ind w:right="-86"/>
        <w:rPr>
          <w:rFonts w:ascii="Century Gothic" w:hAnsi="Century Gothic"/>
          <w:sz w:val="22"/>
          <w:szCs w:val="20"/>
        </w:rPr>
      </w:pPr>
    </w:p>
    <w:p w14:paraId="0E45506A" w14:textId="436C5103" w:rsidR="00D036D3" w:rsidRDefault="00D036D3" w:rsidP="00D036D3">
      <w:pPr>
        <w:ind w:right="-86"/>
        <w:rPr>
          <w:rFonts w:ascii="Century Gothic" w:hAnsi="Century Gothic"/>
          <w:sz w:val="22"/>
          <w:szCs w:val="20"/>
        </w:rPr>
      </w:pPr>
      <w:r>
        <w:rPr>
          <w:rFonts w:ascii="Century Gothic" w:hAnsi="Century Gothic"/>
          <w:sz w:val="22"/>
          <w:szCs w:val="20"/>
        </w:rPr>
        <w:t>Date: ……………………………………………………………….</w:t>
      </w:r>
    </w:p>
    <w:p w14:paraId="2D6CCB8A" w14:textId="41C932BE" w:rsidR="005D2B1D" w:rsidRDefault="005D2B1D" w:rsidP="00D036D3">
      <w:pPr>
        <w:ind w:right="-86"/>
        <w:rPr>
          <w:rFonts w:ascii="Century Gothic" w:hAnsi="Century Gothic"/>
          <w:sz w:val="22"/>
          <w:szCs w:val="20"/>
        </w:rPr>
      </w:pPr>
    </w:p>
    <w:p w14:paraId="5EAC730C" w14:textId="0E994F6A" w:rsidR="005D2B1D" w:rsidRDefault="005D2B1D" w:rsidP="00D036D3">
      <w:pPr>
        <w:ind w:right="-86"/>
        <w:rPr>
          <w:rFonts w:ascii="Century Gothic" w:hAnsi="Century Gothic"/>
          <w:sz w:val="22"/>
          <w:szCs w:val="20"/>
        </w:rPr>
      </w:pPr>
    </w:p>
    <w:p w14:paraId="2A884996" w14:textId="35F20A25" w:rsidR="00011F32" w:rsidRDefault="00011F32" w:rsidP="00D036D3">
      <w:pPr>
        <w:ind w:right="-86"/>
        <w:rPr>
          <w:rFonts w:ascii="Century Gothic" w:hAnsi="Century Gothic"/>
          <w:sz w:val="22"/>
          <w:szCs w:val="20"/>
        </w:rPr>
      </w:pPr>
    </w:p>
    <w:p w14:paraId="217C0363" w14:textId="2D9AAD8E" w:rsidR="00011F32" w:rsidRDefault="00011F32" w:rsidP="00D036D3">
      <w:pPr>
        <w:ind w:right="-86"/>
        <w:rPr>
          <w:rFonts w:ascii="Century Gothic" w:hAnsi="Century Gothic"/>
          <w:sz w:val="22"/>
          <w:szCs w:val="20"/>
        </w:rPr>
      </w:pPr>
    </w:p>
    <w:p w14:paraId="2200EA18" w14:textId="77777777" w:rsidR="00011F32" w:rsidRDefault="00011F32" w:rsidP="00D036D3">
      <w:pPr>
        <w:ind w:right="-86"/>
        <w:rPr>
          <w:rFonts w:ascii="Century Gothic" w:hAnsi="Century Gothic"/>
          <w:sz w:val="22"/>
          <w:szCs w:val="20"/>
        </w:rPr>
      </w:pPr>
    </w:p>
    <w:tbl>
      <w:tblPr>
        <w:tblStyle w:val="TableGrid"/>
        <w:tblW w:w="10768" w:type="dxa"/>
        <w:tblLook w:val="04A0" w:firstRow="1" w:lastRow="0" w:firstColumn="1" w:lastColumn="0" w:noHBand="0" w:noVBand="1"/>
      </w:tblPr>
      <w:tblGrid>
        <w:gridCol w:w="785"/>
        <w:gridCol w:w="6865"/>
        <w:gridCol w:w="1417"/>
        <w:gridCol w:w="1701"/>
      </w:tblGrid>
      <w:tr w:rsidR="00B47FDF" w:rsidRPr="00A77645" w14:paraId="59727695" w14:textId="77777777" w:rsidTr="00B65EA2">
        <w:tc>
          <w:tcPr>
            <w:tcW w:w="10768" w:type="dxa"/>
            <w:gridSpan w:val="4"/>
          </w:tcPr>
          <w:p w14:paraId="13DE7D1D" w14:textId="1D504DBC"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Actions from the Meeting:</w:t>
            </w:r>
          </w:p>
        </w:tc>
      </w:tr>
      <w:tr w:rsidR="00B47FDF" w:rsidRPr="00A77645" w14:paraId="75B0D9AF" w14:textId="77777777" w:rsidTr="00B65EA2">
        <w:tc>
          <w:tcPr>
            <w:tcW w:w="785" w:type="dxa"/>
          </w:tcPr>
          <w:p w14:paraId="173C230C" w14:textId="77777777" w:rsidR="00B47FDF" w:rsidRPr="00A77645" w:rsidRDefault="00B47FDF" w:rsidP="00D036D3">
            <w:pPr>
              <w:ind w:right="-86"/>
              <w:rPr>
                <w:rFonts w:ascii="Century Gothic" w:hAnsi="Century Gothic"/>
                <w:b/>
                <w:bCs/>
                <w:sz w:val="20"/>
                <w:szCs w:val="18"/>
              </w:rPr>
            </w:pPr>
          </w:p>
        </w:tc>
        <w:tc>
          <w:tcPr>
            <w:tcW w:w="6865" w:type="dxa"/>
          </w:tcPr>
          <w:p w14:paraId="791952EE" w14:textId="66EBF2EA"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Description</w:t>
            </w:r>
          </w:p>
        </w:tc>
        <w:tc>
          <w:tcPr>
            <w:tcW w:w="1417" w:type="dxa"/>
          </w:tcPr>
          <w:p w14:paraId="5B8F70EA" w14:textId="151B6FBD"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Assigned to</w:t>
            </w:r>
          </w:p>
        </w:tc>
        <w:tc>
          <w:tcPr>
            <w:tcW w:w="1701" w:type="dxa"/>
          </w:tcPr>
          <w:p w14:paraId="28EBB5F9" w14:textId="30DEFCCF"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Completed</w:t>
            </w:r>
          </w:p>
        </w:tc>
      </w:tr>
      <w:tr w:rsidR="00B47FDF" w:rsidRPr="00A77645" w14:paraId="06067F8F" w14:textId="77777777" w:rsidTr="00B65EA2">
        <w:tc>
          <w:tcPr>
            <w:tcW w:w="785" w:type="dxa"/>
          </w:tcPr>
          <w:p w14:paraId="1C9C12AD" w14:textId="3037DC05" w:rsidR="00B47FDF" w:rsidRPr="00A77645" w:rsidRDefault="00BB1A48" w:rsidP="00B47FDF">
            <w:pPr>
              <w:ind w:right="-86"/>
              <w:jc w:val="center"/>
              <w:rPr>
                <w:rFonts w:ascii="Century Gothic" w:hAnsi="Century Gothic"/>
                <w:sz w:val="20"/>
                <w:szCs w:val="18"/>
              </w:rPr>
            </w:pPr>
            <w:r>
              <w:rPr>
                <w:rFonts w:ascii="Century Gothic" w:hAnsi="Century Gothic"/>
                <w:sz w:val="20"/>
                <w:szCs w:val="18"/>
              </w:rPr>
              <w:t>1</w:t>
            </w:r>
          </w:p>
        </w:tc>
        <w:tc>
          <w:tcPr>
            <w:tcW w:w="6865" w:type="dxa"/>
          </w:tcPr>
          <w:p w14:paraId="2A853351" w14:textId="6F3F9F56" w:rsidR="00B47FDF" w:rsidRPr="00A77645" w:rsidRDefault="00111912" w:rsidP="00D036D3">
            <w:pPr>
              <w:ind w:right="-86"/>
              <w:rPr>
                <w:rFonts w:ascii="Century Gothic" w:hAnsi="Century Gothic"/>
                <w:sz w:val="20"/>
                <w:szCs w:val="18"/>
              </w:rPr>
            </w:pPr>
            <w:r>
              <w:rPr>
                <w:rFonts w:ascii="Century Gothic" w:hAnsi="Century Gothic"/>
                <w:sz w:val="20"/>
                <w:szCs w:val="18"/>
              </w:rPr>
              <w:t>Contact Land Registry for title number &amp; deeds for village greens</w:t>
            </w:r>
          </w:p>
        </w:tc>
        <w:tc>
          <w:tcPr>
            <w:tcW w:w="1417" w:type="dxa"/>
          </w:tcPr>
          <w:p w14:paraId="530E744E" w14:textId="501B954E" w:rsidR="00B47FDF" w:rsidRPr="00A77645" w:rsidRDefault="00EE117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C90B1EB" w14:textId="087EF950" w:rsidR="00B47FDF" w:rsidRPr="00A77645" w:rsidRDefault="00B47FDF" w:rsidP="00BB6DF0">
            <w:pPr>
              <w:ind w:right="-86"/>
              <w:jc w:val="center"/>
              <w:rPr>
                <w:rFonts w:ascii="Century Gothic" w:hAnsi="Century Gothic"/>
                <w:sz w:val="20"/>
                <w:szCs w:val="18"/>
              </w:rPr>
            </w:pPr>
          </w:p>
        </w:tc>
      </w:tr>
      <w:tr w:rsidR="00D41792" w:rsidRPr="00A77645" w14:paraId="3C9E8E0B" w14:textId="77777777" w:rsidTr="00B65EA2">
        <w:tc>
          <w:tcPr>
            <w:tcW w:w="785" w:type="dxa"/>
          </w:tcPr>
          <w:p w14:paraId="461D8CD3" w14:textId="6E9586EE"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2</w:t>
            </w:r>
          </w:p>
        </w:tc>
        <w:tc>
          <w:tcPr>
            <w:tcW w:w="6865" w:type="dxa"/>
          </w:tcPr>
          <w:p w14:paraId="76B05ED4" w14:textId="3F3C1997" w:rsidR="00D41792" w:rsidRPr="00A77645" w:rsidRDefault="00111912" w:rsidP="00D036D3">
            <w:pPr>
              <w:ind w:right="-86"/>
              <w:rPr>
                <w:rFonts w:ascii="Century Gothic" w:hAnsi="Century Gothic"/>
                <w:sz w:val="20"/>
                <w:szCs w:val="18"/>
              </w:rPr>
            </w:pPr>
            <w:r>
              <w:rPr>
                <w:rFonts w:ascii="Century Gothic" w:hAnsi="Century Gothic"/>
                <w:sz w:val="20"/>
                <w:szCs w:val="18"/>
              </w:rPr>
              <w:t>Contact Chris Owens in 4 weeks ref. ongoing footpath discussions</w:t>
            </w:r>
          </w:p>
        </w:tc>
        <w:tc>
          <w:tcPr>
            <w:tcW w:w="1417" w:type="dxa"/>
          </w:tcPr>
          <w:p w14:paraId="6732E599" w14:textId="4A901D77" w:rsidR="00D41792" w:rsidRPr="00A77645" w:rsidRDefault="0060048C" w:rsidP="004103DC">
            <w:pPr>
              <w:ind w:right="-86"/>
              <w:jc w:val="center"/>
              <w:rPr>
                <w:rFonts w:ascii="Century Gothic" w:hAnsi="Century Gothic"/>
                <w:sz w:val="20"/>
                <w:szCs w:val="18"/>
              </w:rPr>
            </w:pPr>
            <w:r>
              <w:rPr>
                <w:rFonts w:ascii="Century Gothic" w:hAnsi="Century Gothic"/>
                <w:sz w:val="20"/>
                <w:szCs w:val="18"/>
              </w:rPr>
              <w:t>Cllr. Walters</w:t>
            </w:r>
          </w:p>
        </w:tc>
        <w:tc>
          <w:tcPr>
            <w:tcW w:w="1701" w:type="dxa"/>
          </w:tcPr>
          <w:p w14:paraId="269EFEB8" w14:textId="30912725" w:rsidR="00D41792" w:rsidRPr="00A77645" w:rsidRDefault="00D41792" w:rsidP="00BB6DF0">
            <w:pPr>
              <w:ind w:right="-86"/>
              <w:jc w:val="center"/>
              <w:rPr>
                <w:rFonts w:ascii="Century Gothic" w:hAnsi="Century Gothic"/>
                <w:sz w:val="20"/>
                <w:szCs w:val="18"/>
              </w:rPr>
            </w:pPr>
          </w:p>
        </w:tc>
      </w:tr>
      <w:tr w:rsidR="00D41792" w:rsidRPr="00A77645" w14:paraId="36E25994" w14:textId="77777777" w:rsidTr="00B65EA2">
        <w:tc>
          <w:tcPr>
            <w:tcW w:w="785" w:type="dxa"/>
          </w:tcPr>
          <w:p w14:paraId="7932A4BE" w14:textId="3C11EA64"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3</w:t>
            </w:r>
          </w:p>
        </w:tc>
        <w:tc>
          <w:tcPr>
            <w:tcW w:w="6865" w:type="dxa"/>
          </w:tcPr>
          <w:p w14:paraId="26E6F64D" w14:textId="19132133" w:rsidR="00D41792" w:rsidRPr="00A77645" w:rsidRDefault="00111912" w:rsidP="00D036D3">
            <w:pPr>
              <w:ind w:right="-86"/>
              <w:rPr>
                <w:rFonts w:ascii="Century Gothic" w:hAnsi="Century Gothic"/>
                <w:sz w:val="20"/>
                <w:szCs w:val="18"/>
              </w:rPr>
            </w:pPr>
            <w:r>
              <w:rPr>
                <w:rFonts w:ascii="Century Gothic" w:hAnsi="Century Gothic"/>
                <w:sz w:val="20"/>
                <w:szCs w:val="18"/>
              </w:rPr>
              <w:t>Future dates for TVP to attend another Saturday market drop in</w:t>
            </w:r>
          </w:p>
        </w:tc>
        <w:tc>
          <w:tcPr>
            <w:tcW w:w="1417" w:type="dxa"/>
          </w:tcPr>
          <w:p w14:paraId="0583A365" w14:textId="3481E786" w:rsidR="00D41792" w:rsidRPr="00A77645" w:rsidRDefault="000E0634"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6200EBE" w14:textId="6816FDAD" w:rsidR="00D41792" w:rsidRPr="00A77645" w:rsidRDefault="00D41792" w:rsidP="00BB6DF0">
            <w:pPr>
              <w:ind w:right="-86"/>
              <w:jc w:val="center"/>
              <w:rPr>
                <w:rFonts w:ascii="Century Gothic" w:hAnsi="Century Gothic"/>
                <w:sz w:val="20"/>
                <w:szCs w:val="18"/>
              </w:rPr>
            </w:pPr>
          </w:p>
        </w:tc>
      </w:tr>
      <w:tr w:rsidR="005F45F7" w:rsidRPr="00A77645" w14:paraId="3CE72824" w14:textId="77777777" w:rsidTr="00B65EA2">
        <w:tc>
          <w:tcPr>
            <w:tcW w:w="785" w:type="dxa"/>
          </w:tcPr>
          <w:p w14:paraId="16A9A595" w14:textId="0AFBB670" w:rsidR="005F45F7" w:rsidRDefault="005F45F7" w:rsidP="00B47FDF">
            <w:pPr>
              <w:ind w:right="-86"/>
              <w:jc w:val="center"/>
              <w:rPr>
                <w:rFonts w:ascii="Century Gothic" w:hAnsi="Century Gothic"/>
                <w:sz w:val="20"/>
                <w:szCs w:val="18"/>
              </w:rPr>
            </w:pPr>
            <w:r>
              <w:rPr>
                <w:rFonts w:ascii="Century Gothic" w:hAnsi="Century Gothic"/>
                <w:sz w:val="20"/>
                <w:szCs w:val="18"/>
              </w:rPr>
              <w:t>4</w:t>
            </w:r>
          </w:p>
        </w:tc>
        <w:tc>
          <w:tcPr>
            <w:tcW w:w="6865" w:type="dxa"/>
          </w:tcPr>
          <w:p w14:paraId="0541F636" w14:textId="0A162D6F" w:rsidR="005F45F7" w:rsidRDefault="00111912" w:rsidP="00D036D3">
            <w:pPr>
              <w:ind w:right="-86"/>
              <w:rPr>
                <w:rFonts w:ascii="Century Gothic" w:hAnsi="Century Gothic"/>
                <w:sz w:val="20"/>
                <w:szCs w:val="18"/>
              </w:rPr>
            </w:pPr>
            <w:r>
              <w:rPr>
                <w:rFonts w:ascii="Century Gothic" w:hAnsi="Century Gothic"/>
                <w:sz w:val="20"/>
                <w:szCs w:val="18"/>
              </w:rPr>
              <w:t>Lost Ways campaign submission</w:t>
            </w:r>
          </w:p>
        </w:tc>
        <w:tc>
          <w:tcPr>
            <w:tcW w:w="1417" w:type="dxa"/>
          </w:tcPr>
          <w:p w14:paraId="4E8F281E" w14:textId="7B1B9DC2" w:rsidR="005F45F7" w:rsidRDefault="000E0634"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502F112" w14:textId="3B805853" w:rsidR="005F45F7" w:rsidRDefault="005F45F7" w:rsidP="00BB6DF0">
            <w:pPr>
              <w:ind w:right="-86"/>
              <w:jc w:val="center"/>
              <w:rPr>
                <w:rFonts w:ascii="Century Gothic" w:hAnsi="Century Gothic"/>
                <w:sz w:val="20"/>
                <w:szCs w:val="18"/>
              </w:rPr>
            </w:pPr>
          </w:p>
        </w:tc>
      </w:tr>
      <w:tr w:rsidR="005F45F7" w:rsidRPr="00A77645" w14:paraId="58F08E76" w14:textId="77777777" w:rsidTr="00B65EA2">
        <w:tc>
          <w:tcPr>
            <w:tcW w:w="785" w:type="dxa"/>
          </w:tcPr>
          <w:p w14:paraId="22C946F2" w14:textId="1F9620BB" w:rsidR="005F45F7" w:rsidRDefault="005F45F7" w:rsidP="00B47FDF">
            <w:pPr>
              <w:ind w:right="-86"/>
              <w:jc w:val="center"/>
              <w:rPr>
                <w:rFonts w:ascii="Century Gothic" w:hAnsi="Century Gothic"/>
                <w:sz w:val="20"/>
                <w:szCs w:val="18"/>
              </w:rPr>
            </w:pPr>
            <w:r>
              <w:rPr>
                <w:rFonts w:ascii="Century Gothic" w:hAnsi="Century Gothic"/>
                <w:sz w:val="20"/>
                <w:szCs w:val="18"/>
              </w:rPr>
              <w:t>5</w:t>
            </w:r>
          </w:p>
        </w:tc>
        <w:tc>
          <w:tcPr>
            <w:tcW w:w="6865" w:type="dxa"/>
          </w:tcPr>
          <w:p w14:paraId="1EB36850" w14:textId="282CC9AE" w:rsidR="000E0634" w:rsidRDefault="00111912" w:rsidP="00D036D3">
            <w:pPr>
              <w:ind w:right="-86"/>
              <w:rPr>
                <w:rFonts w:ascii="Century Gothic" w:hAnsi="Century Gothic"/>
                <w:sz w:val="20"/>
                <w:szCs w:val="18"/>
              </w:rPr>
            </w:pPr>
            <w:r>
              <w:rPr>
                <w:rFonts w:ascii="Century Gothic" w:hAnsi="Century Gothic"/>
                <w:sz w:val="20"/>
                <w:szCs w:val="18"/>
              </w:rPr>
              <w:t>Finance and budget summary to be emailed to APC members</w:t>
            </w:r>
          </w:p>
        </w:tc>
        <w:tc>
          <w:tcPr>
            <w:tcW w:w="1417" w:type="dxa"/>
          </w:tcPr>
          <w:p w14:paraId="63B599F4" w14:textId="5E0A4BAF" w:rsidR="005F45F7"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8E01E20" w14:textId="5FF6A9F7" w:rsidR="005F45F7" w:rsidRDefault="005F45F7" w:rsidP="00BB6DF0">
            <w:pPr>
              <w:ind w:right="-86"/>
              <w:jc w:val="center"/>
              <w:rPr>
                <w:rFonts w:ascii="Century Gothic" w:hAnsi="Century Gothic"/>
                <w:sz w:val="20"/>
                <w:szCs w:val="18"/>
              </w:rPr>
            </w:pPr>
          </w:p>
        </w:tc>
      </w:tr>
      <w:tr w:rsidR="0060048C" w:rsidRPr="00A77645" w14:paraId="68ECA555" w14:textId="77777777" w:rsidTr="00B65EA2">
        <w:tc>
          <w:tcPr>
            <w:tcW w:w="785" w:type="dxa"/>
          </w:tcPr>
          <w:p w14:paraId="51F9DDF2" w14:textId="7510311B" w:rsidR="0060048C" w:rsidRDefault="0060048C" w:rsidP="00B47FDF">
            <w:pPr>
              <w:ind w:right="-86"/>
              <w:jc w:val="center"/>
              <w:rPr>
                <w:rFonts w:ascii="Century Gothic" w:hAnsi="Century Gothic"/>
                <w:sz w:val="20"/>
                <w:szCs w:val="18"/>
              </w:rPr>
            </w:pPr>
            <w:r>
              <w:rPr>
                <w:rFonts w:ascii="Century Gothic" w:hAnsi="Century Gothic"/>
                <w:sz w:val="20"/>
                <w:szCs w:val="18"/>
              </w:rPr>
              <w:t>6</w:t>
            </w:r>
          </w:p>
        </w:tc>
        <w:tc>
          <w:tcPr>
            <w:tcW w:w="6865" w:type="dxa"/>
          </w:tcPr>
          <w:p w14:paraId="79C46CAB" w14:textId="5D4542AC" w:rsidR="0060048C" w:rsidRDefault="00111912" w:rsidP="00D036D3">
            <w:pPr>
              <w:ind w:right="-86"/>
              <w:rPr>
                <w:rFonts w:ascii="Century Gothic" w:hAnsi="Century Gothic"/>
                <w:sz w:val="20"/>
                <w:szCs w:val="18"/>
              </w:rPr>
            </w:pPr>
            <w:r>
              <w:rPr>
                <w:rFonts w:ascii="Century Gothic" w:hAnsi="Century Gothic"/>
                <w:sz w:val="20"/>
                <w:szCs w:val="18"/>
              </w:rPr>
              <w:t>Order village photo frames &amp; suggestion box</w:t>
            </w:r>
          </w:p>
        </w:tc>
        <w:tc>
          <w:tcPr>
            <w:tcW w:w="1417" w:type="dxa"/>
          </w:tcPr>
          <w:p w14:paraId="7F89E191" w14:textId="0AD05316" w:rsidR="0060048C"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79F64D8" w14:textId="77777777" w:rsidR="0060048C" w:rsidRDefault="0060048C" w:rsidP="00BB6DF0">
            <w:pPr>
              <w:ind w:right="-86"/>
              <w:jc w:val="center"/>
              <w:rPr>
                <w:rFonts w:ascii="Century Gothic" w:hAnsi="Century Gothic"/>
                <w:sz w:val="20"/>
                <w:szCs w:val="18"/>
              </w:rPr>
            </w:pPr>
          </w:p>
        </w:tc>
      </w:tr>
      <w:tr w:rsidR="0060048C" w:rsidRPr="00A77645" w14:paraId="20AD6066" w14:textId="77777777" w:rsidTr="00B65EA2">
        <w:tc>
          <w:tcPr>
            <w:tcW w:w="785" w:type="dxa"/>
          </w:tcPr>
          <w:p w14:paraId="3F968193" w14:textId="0938C8E8" w:rsidR="0060048C" w:rsidRDefault="0060048C" w:rsidP="00B47FDF">
            <w:pPr>
              <w:ind w:right="-86"/>
              <w:jc w:val="center"/>
              <w:rPr>
                <w:rFonts w:ascii="Century Gothic" w:hAnsi="Century Gothic"/>
                <w:sz w:val="20"/>
                <w:szCs w:val="18"/>
              </w:rPr>
            </w:pPr>
            <w:r>
              <w:rPr>
                <w:rFonts w:ascii="Century Gothic" w:hAnsi="Century Gothic"/>
                <w:sz w:val="20"/>
                <w:szCs w:val="18"/>
              </w:rPr>
              <w:t>7</w:t>
            </w:r>
          </w:p>
        </w:tc>
        <w:tc>
          <w:tcPr>
            <w:tcW w:w="6865" w:type="dxa"/>
          </w:tcPr>
          <w:p w14:paraId="0BF5C344" w14:textId="041821BA" w:rsidR="0060048C" w:rsidRDefault="00111912" w:rsidP="00D036D3">
            <w:pPr>
              <w:ind w:right="-86"/>
              <w:rPr>
                <w:rFonts w:ascii="Century Gothic" w:hAnsi="Century Gothic"/>
                <w:sz w:val="20"/>
                <w:szCs w:val="18"/>
              </w:rPr>
            </w:pPr>
            <w:r>
              <w:rPr>
                <w:rFonts w:ascii="Century Gothic" w:hAnsi="Century Gothic"/>
                <w:sz w:val="20"/>
                <w:szCs w:val="18"/>
              </w:rPr>
              <w:t>Contact Highways with suggestions to highlight Glebe entrance</w:t>
            </w:r>
          </w:p>
        </w:tc>
        <w:tc>
          <w:tcPr>
            <w:tcW w:w="1417" w:type="dxa"/>
          </w:tcPr>
          <w:p w14:paraId="6E50B987" w14:textId="12B0F7D4" w:rsidR="0060048C" w:rsidRDefault="00111912"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9EA683B" w14:textId="77777777" w:rsidR="0060048C" w:rsidRDefault="0060048C" w:rsidP="00BB6DF0">
            <w:pPr>
              <w:ind w:right="-86"/>
              <w:jc w:val="center"/>
              <w:rPr>
                <w:rFonts w:ascii="Century Gothic" w:hAnsi="Century Gothic"/>
                <w:sz w:val="20"/>
                <w:szCs w:val="18"/>
              </w:rPr>
            </w:pPr>
          </w:p>
        </w:tc>
      </w:tr>
      <w:tr w:rsidR="000E0634" w:rsidRPr="00A77645" w14:paraId="0DBD1BEA" w14:textId="77777777" w:rsidTr="00B65EA2">
        <w:tc>
          <w:tcPr>
            <w:tcW w:w="785" w:type="dxa"/>
          </w:tcPr>
          <w:p w14:paraId="6377FF96" w14:textId="2AE492E3" w:rsidR="000E0634" w:rsidRDefault="000E0634" w:rsidP="00B47FDF">
            <w:pPr>
              <w:ind w:right="-86"/>
              <w:jc w:val="center"/>
              <w:rPr>
                <w:rFonts w:ascii="Century Gothic" w:hAnsi="Century Gothic"/>
                <w:sz w:val="20"/>
                <w:szCs w:val="18"/>
              </w:rPr>
            </w:pPr>
            <w:r>
              <w:rPr>
                <w:rFonts w:ascii="Century Gothic" w:hAnsi="Century Gothic"/>
                <w:sz w:val="20"/>
                <w:szCs w:val="18"/>
              </w:rPr>
              <w:t>6</w:t>
            </w:r>
          </w:p>
        </w:tc>
        <w:tc>
          <w:tcPr>
            <w:tcW w:w="6865" w:type="dxa"/>
          </w:tcPr>
          <w:p w14:paraId="0D94F8AF" w14:textId="57F8FB1B" w:rsidR="000E0634" w:rsidRDefault="00111912" w:rsidP="00D036D3">
            <w:pPr>
              <w:ind w:right="-86"/>
              <w:rPr>
                <w:rFonts w:ascii="Century Gothic" w:hAnsi="Century Gothic"/>
                <w:sz w:val="20"/>
                <w:szCs w:val="18"/>
              </w:rPr>
            </w:pPr>
            <w:r>
              <w:rPr>
                <w:rFonts w:ascii="Century Gothic" w:hAnsi="Century Gothic"/>
                <w:sz w:val="20"/>
                <w:szCs w:val="18"/>
              </w:rPr>
              <w:t>Contact Highways to discuss reduction of speed limit in village</w:t>
            </w:r>
          </w:p>
        </w:tc>
        <w:tc>
          <w:tcPr>
            <w:tcW w:w="1417" w:type="dxa"/>
          </w:tcPr>
          <w:p w14:paraId="2715073A" w14:textId="5C47430D" w:rsidR="000E0634"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CC2F1A4" w14:textId="77777777" w:rsidR="000E0634" w:rsidRDefault="000E0634" w:rsidP="00BB6DF0">
            <w:pPr>
              <w:ind w:right="-86"/>
              <w:jc w:val="center"/>
              <w:rPr>
                <w:rFonts w:ascii="Century Gothic" w:hAnsi="Century Gothic"/>
                <w:sz w:val="20"/>
                <w:szCs w:val="18"/>
              </w:rPr>
            </w:pPr>
          </w:p>
        </w:tc>
      </w:tr>
      <w:tr w:rsidR="000E0634" w:rsidRPr="00A77645" w14:paraId="3E2853B2" w14:textId="77777777" w:rsidTr="00B65EA2">
        <w:tc>
          <w:tcPr>
            <w:tcW w:w="785" w:type="dxa"/>
          </w:tcPr>
          <w:p w14:paraId="445766A7" w14:textId="66C838BC" w:rsidR="000E0634" w:rsidRDefault="0060048C" w:rsidP="00B47FDF">
            <w:pPr>
              <w:ind w:right="-86"/>
              <w:jc w:val="center"/>
              <w:rPr>
                <w:rFonts w:ascii="Century Gothic" w:hAnsi="Century Gothic"/>
                <w:sz w:val="20"/>
                <w:szCs w:val="18"/>
              </w:rPr>
            </w:pPr>
            <w:r>
              <w:rPr>
                <w:rFonts w:ascii="Century Gothic" w:hAnsi="Century Gothic"/>
                <w:sz w:val="20"/>
                <w:szCs w:val="18"/>
              </w:rPr>
              <w:t>8</w:t>
            </w:r>
          </w:p>
        </w:tc>
        <w:tc>
          <w:tcPr>
            <w:tcW w:w="6865" w:type="dxa"/>
          </w:tcPr>
          <w:p w14:paraId="6809E284" w14:textId="1B08EED3" w:rsidR="000E0634" w:rsidRDefault="00111912" w:rsidP="00D036D3">
            <w:pPr>
              <w:ind w:right="-86"/>
              <w:rPr>
                <w:rFonts w:ascii="Century Gothic" w:hAnsi="Century Gothic"/>
                <w:sz w:val="20"/>
                <w:szCs w:val="18"/>
              </w:rPr>
            </w:pPr>
            <w:r>
              <w:rPr>
                <w:rFonts w:ascii="Century Gothic" w:hAnsi="Century Gothic"/>
                <w:sz w:val="20"/>
                <w:szCs w:val="18"/>
              </w:rPr>
              <w:t>Contact St Johns Ambulance ref. defib demo</w:t>
            </w:r>
          </w:p>
        </w:tc>
        <w:tc>
          <w:tcPr>
            <w:tcW w:w="1417" w:type="dxa"/>
          </w:tcPr>
          <w:p w14:paraId="5E43D797" w14:textId="2FDB91D6" w:rsidR="000E0634" w:rsidRDefault="000E0634" w:rsidP="00B47FDF">
            <w:pPr>
              <w:ind w:right="-86"/>
              <w:jc w:val="center"/>
              <w:rPr>
                <w:rFonts w:ascii="Century Gothic" w:hAnsi="Century Gothic"/>
                <w:sz w:val="20"/>
                <w:szCs w:val="18"/>
              </w:rPr>
            </w:pPr>
            <w:r>
              <w:rPr>
                <w:rFonts w:ascii="Century Gothic" w:hAnsi="Century Gothic"/>
                <w:sz w:val="20"/>
                <w:szCs w:val="18"/>
              </w:rPr>
              <w:t>Cler</w:t>
            </w:r>
            <w:r w:rsidR="00111912">
              <w:rPr>
                <w:rFonts w:ascii="Century Gothic" w:hAnsi="Century Gothic"/>
                <w:sz w:val="20"/>
                <w:szCs w:val="18"/>
              </w:rPr>
              <w:t>k</w:t>
            </w:r>
          </w:p>
        </w:tc>
        <w:tc>
          <w:tcPr>
            <w:tcW w:w="1701" w:type="dxa"/>
          </w:tcPr>
          <w:p w14:paraId="6BB29C70" w14:textId="77777777" w:rsidR="000E0634" w:rsidRDefault="000E0634" w:rsidP="00BB6DF0">
            <w:pPr>
              <w:ind w:right="-86"/>
              <w:jc w:val="center"/>
              <w:rPr>
                <w:rFonts w:ascii="Century Gothic" w:hAnsi="Century Gothic"/>
                <w:sz w:val="20"/>
                <w:szCs w:val="18"/>
              </w:rPr>
            </w:pPr>
          </w:p>
        </w:tc>
      </w:tr>
      <w:tr w:rsidR="00011F32" w:rsidRPr="00A77645" w14:paraId="080B0D4B" w14:textId="77777777" w:rsidTr="00B65EA2">
        <w:tc>
          <w:tcPr>
            <w:tcW w:w="785" w:type="dxa"/>
          </w:tcPr>
          <w:p w14:paraId="5D9C5FC0" w14:textId="454ACF7A" w:rsidR="00011F32" w:rsidRDefault="0060048C" w:rsidP="00B47FDF">
            <w:pPr>
              <w:ind w:right="-86"/>
              <w:jc w:val="center"/>
              <w:rPr>
                <w:rFonts w:ascii="Century Gothic" w:hAnsi="Century Gothic"/>
                <w:sz w:val="20"/>
                <w:szCs w:val="18"/>
              </w:rPr>
            </w:pPr>
            <w:r>
              <w:rPr>
                <w:rFonts w:ascii="Century Gothic" w:hAnsi="Century Gothic"/>
                <w:sz w:val="20"/>
                <w:szCs w:val="18"/>
              </w:rPr>
              <w:t>9</w:t>
            </w:r>
          </w:p>
        </w:tc>
        <w:tc>
          <w:tcPr>
            <w:tcW w:w="6865" w:type="dxa"/>
          </w:tcPr>
          <w:p w14:paraId="53122D27" w14:textId="10AA2576" w:rsidR="00011F32" w:rsidRDefault="00111912" w:rsidP="00D036D3">
            <w:pPr>
              <w:ind w:right="-86"/>
              <w:rPr>
                <w:rFonts w:ascii="Century Gothic" w:hAnsi="Century Gothic"/>
                <w:sz w:val="20"/>
                <w:szCs w:val="18"/>
              </w:rPr>
            </w:pPr>
            <w:r>
              <w:rPr>
                <w:rFonts w:ascii="Century Gothic" w:hAnsi="Century Gothic"/>
                <w:sz w:val="20"/>
                <w:szCs w:val="18"/>
              </w:rPr>
              <w:t>Obtain quotation for village gates maintenance</w:t>
            </w:r>
          </w:p>
        </w:tc>
        <w:tc>
          <w:tcPr>
            <w:tcW w:w="1417" w:type="dxa"/>
          </w:tcPr>
          <w:p w14:paraId="7B5B1A4A" w14:textId="0A7A4BB1" w:rsidR="00011F32" w:rsidRDefault="00011F32"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710C8303" w14:textId="77777777" w:rsidR="00011F32" w:rsidRDefault="00011F32" w:rsidP="00BB6DF0">
            <w:pPr>
              <w:ind w:right="-86"/>
              <w:jc w:val="center"/>
              <w:rPr>
                <w:rFonts w:ascii="Century Gothic" w:hAnsi="Century Gothic"/>
                <w:sz w:val="20"/>
                <w:szCs w:val="18"/>
              </w:rPr>
            </w:pPr>
          </w:p>
        </w:tc>
      </w:tr>
      <w:tr w:rsidR="00111912" w:rsidRPr="00A77645" w14:paraId="37A2EB30" w14:textId="77777777" w:rsidTr="00B65EA2">
        <w:tc>
          <w:tcPr>
            <w:tcW w:w="785" w:type="dxa"/>
          </w:tcPr>
          <w:p w14:paraId="49F8527C" w14:textId="3406B303" w:rsidR="00111912" w:rsidRDefault="00111912" w:rsidP="00B47FDF">
            <w:pPr>
              <w:ind w:right="-86"/>
              <w:jc w:val="center"/>
              <w:rPr>
                <w:rFonts w:ascii="Century Gothic" w:hAnsi="Century Gothic"/>
                <w:sz w:val="20"/>
                <w:szCs w:val="18"/>
              </w:rPr>
            </w:pPr>
            <w:r>
              <w:rPr>
                <w:rFonts w:ascii="Century Gothic" w:hAnsi="Century Gothic"/>
                <w:sz w:val="20"/>
                <w:szCs w:val="18"/>
              </w:rPr>
              <w:t>10</w:t>
            </w:r>
          </w:p>
        </w:tc>
        <w:tc>
          <w:tcPr>
            <w:tcW w:w="6865" w:type="dxa"/>
          </w:tcPr>
          <w:p w14:paraId="56813D02" w14:textId="165D2D4D" w:rsidR="00111912" w:rsidRDefault="00111912" w:rsidP="00D036D3">
            <w:pPr>
              <w:ind w:right="-86"/>
              <w:rPr>
                <w:rFonts w:ascii="Century Gothic" w:hAnsi="Century Gothic"/>
                <w:sz w:val="20"/>
                <w:szCs w:val="18"/>
              </w:rPr>
            </w:pPr>
            <w:r>
              <w:rPr>
                <w:rFonts w:ascii="Century Gothic" w:hAnsi="Century Gothic"/>
                <w:sz w:val="20"/>
                <w:szCs w:val="18"/>
              </w:rPr>
              <w:t>Request for WBC to unblock 3x drains on Ambury Road</w:t>
            </w:r>
          </w:p>
        </w:tc>
        <w:tc>
          <w:tcPr>
            <w:tcW w:w="1417" w:type="dxa"/>
          </w:tcPr>
          <w:p w14:paraId="370E4706" w14:textId="1ADEB55A" w:rsidR="00111912" w:rsidRDefault="00111912"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39C78E17" w14:textId="77777777" w:rsidR="00111912" w:rsidRDefault="00111912" w:rsidP="00BB6DF0">
            <w:pPr>
              <w:ind w:right="-86"/>
              <w:jc w:val="center"/>
              <w:rPr>
                <w:rFonts w:ascii="Century Gothic" w:hAnsi="Century Gothic"/>
                <w:sz w:val="20"/>
                <w:szCs w:val="18"/>
              </w:rPr>
            </w:pPr>
          </w:p>
        </w:tc>
      </w:tr>
    </w:tbl>
    <w:p w14:paraId="5AFA81C2" w14:textId="14C9E552" w:rsidR="000A4660" w:rsidRDefault="00B9166A" w:rsidP="00E25EBB">
      <w:pPr>
        <w:rPr>
          <w:rFonts w:ascii="Century Gothic" w:hAnsi="Century Gothic"/>
          <w:b/>
          <w:bCs/>
        </w:rPr>
      </w:pPr>
      <w:r>
        <w:rPr>
          <w:rFonts w:ascii="Century Gothic" w:hAnsi="Century Gothic"/>
          <w:b/>
          <w:bCs/>
        </w:rPr>
        <w:tab/>
      </w:r>
    </w:p>
    <w:sectPr w:rsidR="000A4660" w:rsidSect="00202409">
      <w:headerReference w:type="even" r:id="rId9"/>
      <w:headerReference w:type="default" r:id="rId10"/>
      <w:footerReference w:type="even" r:id="rId11"/>
      <w:footerReference w:type="default" r:id="rId12"/>
      <w:headerReference w:type="first" r:id="rId13"/>
      <w:footerReference w:type="first" r:id="rId14"/>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C69F" w14:textId="77777777" w:rsidR="00314C3D" w:rsidRDefault="00314C3D" w:rsidP="00310E59">
      <w:r>
        <w:separator/>
      </w:r>
    </w:p>
  </w:endnote>
  <w:endnote w:type="continuationSeparator" w:id="0">
    <w:p w14:paraId="1C6BA699" w14:textId="77777777" w:rsidR="00314C3D" w:rsidRDefault="00314C3D" w:rsidP="0031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F2A8" w14:textId="77777777" w:rsidR="00DC5CF3" w:rsidRDefault="00DC5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21F6" w14:textId="77777777" w:rsidR="00DC5CF3" w:rsidRDefault="00DC5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73E4" w14:textId="77777777" w:rsidR="00DC5CF3" w:rsidRDefault="00DC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EC76" w14:textId="77777777" w:rsidR="00314C3D" w:rsidRDefault="00314C3D" w:rsidP="00310E59">
      <w:r>
        <w:separator/>
      </w:r>
    </w:p>
  </w:footnote>
  <w:footnote w:type="continuationSeparator" w:id="0">
    <w:p w14:paraId="183F36AB" w14:textId="77777777" w:rsidR="00314C3D" w:rsidRDefault="00314C3D" w:rsidP="0031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CE8" w14:textId="215BBCB2" w:rsidR="00DC5CF3" w:rsidRDefault="00DC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3687" w14:textId="5762CB29" w:rsidR="00310E59" w:rsidRPr="00310E59" w:rsidRDefault="00000000">
    <w:pPr>
      <w:pStyle w:val="Header"/>
      <w:jc w:val="right"/>
      <w:rPr>
        <w:rFonts w:ascii="Century Gothic" w:hAnsi="Century Gothic"/>
        <w:sz w:val="20"/>
        <w:szCs w:val="18"/>
      </w:rPr>
    </w:pPr>
    <w:sdt>
      <w:sdtPr>
        <w:id w:val="-1955001181"/>
        <w:docPartObj>
          <w:docPartGallery w:val="Page Numbers (Top of Page)"/>
          <w:docPartUnique/>
        </w:docPartObj>
      </w:sdtPr>
      <w:sdtEndPr>
        <w:rPr>
          <w:rFonts w:ascii="Century Gothic" w:hAnsi="Century Gothic"/>
          <w:noProof/>
          <w:sz w:val="20"/>
          <w:szCs w:val="18"/>
        </w:rPr>
      </w:sdtEndPr>
      <w:sdtContent>
        <w:r w:rsidR="00310E59" w:rsidRPr="00310E59">
          <w:rPr>
            <w:rFonts w:ascii="Century Gothic" w:hAnsi="Century Gothic"/>
            <w:sz w:val="20"/>
            <w:szCs w:val="18"/>
          </w:rPr>
          <w:fldChar w:fldCharType="begin"/>
        </w:r>
        <w:r w:rsidR="00310E59" w:rsidRPr="00310E59">
          <w:rPr>
            <w:rFonts w:ascii="Century Gothic" w:hAnsi="Century Gothic"/>
            <w:sz w:val="20"/>
            <w:szCs w:val="18"/>
          </w:rPr>
          <w:instrText xml:space="preserve"> PAGE   \* MERGEFORMAT </w:instrText>
        </w:r>
        <w:r w:rsidR="00310E59" w:rsidRPr="00310E59">
          <w:rPr>
            <w:rFonts w:ascii="Century Gothic" w:hAnsi="Century Gothic"/>
            <w:sz w:val="20"/>
            <w:szCs w:val="18"/>
          </w:rPr>
          <w:fldChar w:fldCharType="separate"/>
        </w:r>
        <w:r w:rsidR="00310E59" w:rsidRPr="00310E59">
          <w:rPr>
            <w:rFonts w:ascii="Century Gothic" w:hAnsi="Century Gothic"/>
            <w:noProof/>
            <w:sz w:val="20"/>
            <w:szCs w:val="18"/>
          </w:rPr>
          <w:t>2</w:t>
        </w:r>
        <w:r w:rsidR="00310E59" w:rsidRPr="00310E59">
          <w:rPr>
            <w:rFonts w:ascii="Century Gothic" w:hAnsi="Century Gothic"/>
            <w:noProof/>
            <w:sz w:val="20"/>
            <w:szCs w:val="18"/>
          </w:rPr>
          <w:fldChar w:fldCharType="end"/>
        </w:r>
      </w:sdtContent>
    </w:sdt>
  </w:p>
  <w:p w14:paraId="1CF76B4D" w14:textId="77777777" w:rsidR="00310E59" w:rsidRDefault="00310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47D" w14:textId="099E84DD" w:rsidR="00DC5CF3" w:rsidRDefault="00DC5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6B2"/>
    <w:multiLevelType w:val="hybridMultilevel"/>
    <w:tmpl w:val="5E988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B11B7F"/>
    <w:multiLevelType w:val="hybridMultilevel"/>
    <w:tmpl w:val="16AE5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83F5E67"/>
    <w:multiLevelType w:val="hybridMultilevel"/>
    <w:tmpl w:val="C31808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C7422D"/>
    <w:multiLevelType w:val="hybridMultilevel"/>
    <w:tmpl w:val="0B0E5A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9915B7"/>
    <w:multiLevelType w:val="hybridMultilevel"/>
    <w:tmpl w:val="2112F826"/>
    <w:lvl w:ilvl="0" w:tplc="FF40CF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794448"/>
    <w:multiLevelType w:val="hybridMultilevel"/>
    <w:tmpl w:val="7D406BCC"/>
    <w:lvl w:ilvl="0" w:tplc="23AA9B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3883F03"/>
    <w:multiLevelType w:val="hybridMultilevel"/>
    <w:tmpl w:val="4BEE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5993"/>
    <w:multiLevelType w:val="hybridMultilevel"/>
    <w:tmpl w:val="9C3067D6"/>
    <w:lvl w:ilvl="0" w:tplc="9F5C2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9BC4DB9"/>
    <w:multiLevelType w:val="hybridMultilevel"/>
    <w:tmpl w:val="0BC4D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BD76F0"/>
    <w:multiLevelType w:val="hybridMultilevel"/>
    <w:tmpl w:val="4942C5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A4DC9"/>
    <w:multiLevelType w:val="hybridMultilevel"/>
    <w:tmpl w:val="B37E6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4A96629"/>
    <w:multiLevelType w:val="hybridMultilevel"/>
    <w:tmpl w:val="A5B46FA2"/>
    <w:lvl w:ilvl="0" w:tplc="52B44930">
      <w:start w:val="1"/>
      <w:numFmt w:val="bullet"/>
      <w:pStyle w:val="Bulletlevel1"/>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21F80"/>
    <w:multiLevelType w:val="hybridMultilevel"/>
    <w:tmpl w:val="6CD46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7630624"/>
    <w:multiLevelType w:val="hybridMultilevel"/>
    <w:tmpl w:val="9AA64B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7DC3247"/>
    <w:multiLevelType w:val="hybridMultilevel"/>
    <w:tmpl w:val="3C60A3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AC0861"/>
    <w:multiLevelType w:val="hybridMultilevel"/>
    <w:tmpl w:val="17242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5445E"/>
    <w:multiLevelType w:val="hybridMultilevel"/>
    <w:tmpl w:val="477A7752"/>
    <w:lvl w:ilvl="0" w:tplc="622836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6683EDB"/>
    <w:multiLevelType w:val="hybridMultilevel"/>
    <w:tmpl w:val="50321A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7135945"/>
    <w:multiLevelType w:val="hybridMultilevel"/>
    <w:tmpl w:val="CC186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7C64909"/>
    <w:multiLevelType w:val="hybridMultilevel"/>
    <w:tmpl w:val="B9AC780A"/>
    <w:lvl w:ilvl="0" w:tplc="3530EF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927133A"/>
    <w:multiLevelType w:val="hybridMultilevel"/>
    <w:tmpl w:val="6AB88480"/>
    <w:lvl w:ilvl="0" w:tplc="08090001">
      <w:start w:val="1"/>
      <w:numFmt w:val="bullet"/>
      <w:lvlText w:val=""/>
      <w:lvlJc w:val="left"/>
      <w:pPr>
        <w:ind w:left="2160" w:hanging="360"/>
      </w:pPr>
      <w:rPr>
        <w:rFonts w:ascii="Symbol" w:hAnsi="Symbol" w:hint="default"/>
      </w:rPr>
    </w:lvl>
    <w:lvl w:ilvl="1" w:tplc="08090009">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614373"/>
    <w:multiLevelType w:val="hybridMultilevel"/>
    <w:tmpl w:val="A484F9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E54429"/>
    <w:multiLevelType w:val="hybridMultilevel"/>
    <w:tmpl w:val="2FFE74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2F18A0"/>
    <w:multiLevelType w:val="hybridMultilevel"/>
    <w:tmpl w:val="3C2A704E"/>
    <w:lvl w:ilvl="0" w:tplc="212C05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33302C9"/>
    <w:multiLevelType w:val="hybridMultilevel"/>
    <w:tmpl w:val="1EE6C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7025B9"/>
    <w:multiLevelType w:val="hybridMultilevel"/>
    <w:tmpl w:val="D1983D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D4D1752"/>
    <w:multiLevelType w:val="hybridMultilevel"/>
    <w:tmpl w:val="9CD624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EE964E1"/>
    <w:multiLevelType w:val="hybridMultilevel"/>
    <w:tmpl w:val="9C500E2A"/>
    <w:lvl w:ilvl="0" w:tplc="9AD8CE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F5100E1"/>
    <w:multiLevelType w:val="hybridMultilevel"/>
    <w:tmpl w:val="AC3AB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1746C08"/>
    <w:multiLevelType w:val="hybridMultilevel"/>
    <w:tmpl w:val="29F0510E"/>
    <w:lvl w:ilvl="0" w:tplc="A2AE9D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42C3769"/>
    <w:multiLevelType w:val="hybridMultilevel"/>
    <w:tmpl w:val="64EA01C4"/>
    <w:lvl w:ilvl="0" w:tplc="1D2804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35337F"/>
    <w:multiLevelType w:val="hybridMultilevel"/>
    <w:tmpl w:val="A7249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C891E1D"/>
    <w:multiLevelType w:val="hybridMultilevel"/>
    <w:tmpl w:val="E140E2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3C108DA"/>
    <w:multiLevelType w:val="hybridMultilevel"/>
    <w:tmpl w:val="6416F49C"/>
    <w:lvl w:ilvl="0" w:tplc="F11E98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42867C0"/>
    <w:multiLevelType w:val="hybridMultilevel"/>
    <w:tmpl w:val="E8E2C8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46C2C74"/>
    <w:multiLevelType w:val="hybridMultilevel"/>
    <w:tmpl w:val="8F6CB2B8"/>
    <w:lvl w:ilvl="0" w:tplc="A776C5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AE32417"/>
    <w:multiLevelType w:val="hybridMultilevel"/>
    <w:tmpl w:val="64847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E794935"/>
    <w:multiLevelType w:val="hybridMultilevel"/>
    <w:tmpl w:val="953ED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73119188">
    <w:abstractNumId w:val="10"/>
  </w:num>
  <w:num w:numId="2" w16cid:durableId="1185435012">
    <w:abstractNumId w:val="22"/>
  </w:num>
  <w:num w:numId="3" w16cid:durableId="979766738">
    <w:abstractNumId w:val="16"/>
  </w:num>
  <w:num w:numId="4" w16cid:durableId="1957834599">
    <w:abstractNumId w:val="12"/>
  </w:num>
  <w:num w:numId="5" w16cid:durableId="1016615919">
    <w:abstractNumId w:val="31"/>
  </w:num>
  <w:num w:numId="6" w16cid:durableId="634339334">
    <w:abstractNumId w:val="37"/>
  </w:num>
  <w:num w:numId="7" w16cid:durableId="1278758274">
    <w:abstractNumId w:val="4"/>
  </w:num>
  <w:num w:numId="8" w16cid:durableId="1152524819">
    <w:abstractNumId w:val="36"/>
  </w:num>
  <w:num w:numId="9" w16cid:durableId="724988485">
    <w:abstractNumId w:val="19"/>
  </w:num>
  <w:num w:numId="10" w16cid:durableId="1677685011">
    <w:abstractNumId w:val="3"/>
  </w:num>
  <w:num w:numId="11" w16cid:durableId="1628244680">
    <w:abstractNumId w:val="14"/>
  </w:num>
  <w:num w:numId="12" w16cid:durableId="1691567977">
    <w:abstractNumId w:val="7"/>
  </w:num>
  <w:num w:numId="13" w16cid:durableId="1164005830">
    <w:abstractNumId w:val="20"/>
  </w:num>
  <w:num w:numId="14" w16cid:durableId="1781143079">
    <w:abstractNumId w:val="32"/>
  </w:num>
  <w:num w:numId="15" w16cid:durableId="1301811903">
    <w:abstractNumId w:val="25"/>
  </w:num>
  <w:num w:numId="16" w16cid:durableId="72944033">
    <w:abstractNumId w:val="17"/>
  </w:num>
  <w:num w:numId="17" w16cid:durableId="2037851106">
    <w:abstractNumId w:val="26"/>
  </w:num>
  <w:num w:numId="18" w16cid:durableId="1553929452">
    <w:abstractNumId w:val="30"/>
  </w:num>
  <w:num w:numId="19" w16cid:durableId="958949890">
    <w:abstractNumId w:val="6"/>
  </w:num>
  <w:num w:numId="20" w16cid:durableId="1855340032">
    <w:abstractNumId w:val="29"/>
  </w:num>
  <w:num w:numId="21" w16cid:durableId="1627926717">
    <w:abstractNumId w:val="5"/>
  </w:num>
  <w:num w:numId="22" w16cid:durableId="415053917">
    <w:abstractNumId w:val="35"/>
  </w:num>
  <w:num w:numId="23" w16cid:durableId="1181895031">
    <w:abstractNumId w:val="0"/>
  </w:num>
  <w:num w:numId="24" w16cid:durableId="1043753734">
    <w:abstractNumId w:val="1"/>
  </w:num>
  <w:num w:numId="25" w16cid:durableId="1616643440">
    <w:abstractNumId w:val="27"/>
  </w:num>
  <w:num w:numId="26" w16cid:durableId="2029403456">
    <w:abstractNumId w:val="38"/>
  </w:num>
  <w:num w:numId="27" w16cid:durableId="1876305638">
    <w:abstractNumId w:val="39"/>
  </w:num>
  <w:num w:numId="28" w16cid:durableId="146749360">
    <w:abstractNumId w:val="8"/>
  </w:num>
  <w:num w:numId="29" w16cid:durableId="1751737198">
    <w:abstractNumId w:val="24"/>
  </w:num>
  <w:num w:numId="30" w16cid:durableId="440226631">
    <w:abstractNumId w:val="2"/>
  </w:num>
  <w:num w:numId="31" w16cid:durableId="1555005229">
    <w:abstractNumId w:val="11"/>
  </w:num>
  <w:num w:numId="32" w16cid:durableId="1282615482">
    <w:abstractNumId w:val="9"/>
  </w:num>
  <w:num w:numId="33" w16cid:durableId="1264143062">
    <w:abstractNumId w:val="13"/>
  </w:num>
  <w:num w:numId="34" w16cid:durableId="1087573632">
    <w:abstractNumId w:val="33"/>
  </w:num>
  <w:num w:numId="35" w16cid:durableId="1419249628">
    <w:abstractNumId w:val="18"/>
  </w:num>
  <w:num w:numId="36" w16cid:durableId="486824745">
    <w:abstractNumId w:val="34"/>
  </w:num>
  <w:num w:numId="37" w16cid:durableId="2006400839">
    <w:abstractNumId w:val="21"/>
  </w:num>
  <w:num w:numId="38" w16cid:durableId="1198204285">
    <w:abstractNumId w:val="28"/>
  </w:num>
  <w:num w:numId="39" w16cid:durableId="317463381">
    <w:abstractNumId w:val="15"/>
  </w:num>
  <w:num w:numId="40" w16cid:durableId="19643802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11F32"/>
    <w:rsid w:val="00014E67"/>
    <w:rsid w:val="00045F96"/>
    <w:rsid w:val="000462F2"/>
    <w:rsid w:val="00052A60"/>
    <w:rsid w:val="00052BDB"/>
    <w:rsid w:val="0006127C"/>
    <w:rsid w:val="00065364"/>
    <w:rsid w:val="00077C15"/>
    <w:rsid w:val="000A4660"/>
    <w:rsid w:val="000B088B"/>
    <w:rsid w:val="000B24EA"/>
    <w:rsid w:val="000B4677"/>
    <w:rsid w:val="000B5BEE"/>
    <w:rsid w:val="000C071F"/>
    <w:rsid w:val="000C68FB"/>
    <w:rsid w:val="000E0634"/>
    <w:rsid w:val="000E1E60"/>
    <w:rsid w:val="000E1E7A"/>
    <w:rsid w:val="000E4537"/>
    <w:rsid w:val="000E5566"/>
    <w:rsid w:val="000E578D"/>
    <w:rsid w:val="000F05EE"/>
    <w:rsid w:val="001042CC"/>
    <w:rsid w:val="00110D45"/>
    <w:rsid w:val="00111912"/>
    <w:rsid w:val="00126A04"/>
    <w:rsid w:val="00133C53"/>
    <w:rsid w:val="001368E9"/>
    <w:rsid w:val="00150035"/>
    <w:rsid w:val="0015344C"/>
    <w:rsid w:val="00162652"/>
    <w:rsid w:val="00167C3B"/>
    <w:rsid w:val="001A6ABE"/>
    <w:rsid w:val="001A6DE8"/>
    <w:rsid w:val="001B3671"/>
    <w:rsid w:val="001D6566"/>
    <w:rsid w:val="001E7BA1"/>
    <w:rsid w:val="001F2F82"/>
    <w:rsid w:val="001F5C11"/>
    <w:rsid w:val="00202409"/>
    <w:rsid w:val="00205679"/>
    <w:rsid w:val="00206008"/>
    <w:rsid w:val="00224E65"/>
    <w:rsid w:val="0025548B"/>
    <w:rsid w:val="00267314"/>
    <w:rsid w:val="0026788C"/>
    <w:rsid w:val="00286857"/>
    <w:rsid w:val="002942EA"/>
    <w:rsid w:val="002B2300"/>
    <w:rsid w:val="002B4930"/>
    <w:rsid w:val="002C56EE"/>
    <w:rsid w:val="002E593A"/>
    <w:rsid w:val="002F27CE"/>
    <w:rsid w:val="0030194E"/>
    <w:rsid w:val="00310E59"/>
    <w:rsid w:val="00314C3D"/>
    <w:rsid w:val="00326E15"/>
    <w:rsid w:val="0033188C"/>
    <w:rsid w:val="003322EB"/>
    <w:rsid w:val="00332D3E"/>
    <w:rsid w:val="003359B4"/>
    <w:rsid w:val="00336E6D"/>
    <w:rsid w:val="00336E9F"/>
    <w:rsid w:val="00341777"/>
    <w:rsid w:val="00347BF9"/>
    <w:rsid w:val="0035050F"/>
    <w:rsid w:val="003554E8"/>
    <w:rsid w:val="00357D29"/>
    <w:rsid w:val="00364524"/>
    <w:rsid w:val="00370457"/>
    <w:rsid w:val="003772AE"/>
    <w:rsid w:val="00390952"/>
    <w:rsid w:val="00394243"/>
    <w:rsid w:val="00397B6D"/>
    <w:rsid w:val="003A2AB8"/>
    <w:rsid w:val="003A3EFB"/>
    <w:rsid w:val="003A4699"/>
    <w:rsid w:val="003D4EB5"/>
    <w:rsid w:val="003D7210"/>
    <w:rsid w:val="004103DC"/>
    <w:rsid w:val="004132FB"/>
    <w:rsid w:val="004166CE"/>
    <w:rsid w:val="0041691A"/>
    <w:rsid w:val="0045710C"/>
    <w:rsid w:val="00457CC3"/>
    <w:rsid w:val="00457FA3"/>
    <w:rsid w:val="00465678"/>
    <w:rsid w:val="00465996"/>
    <w:rsid w:val="00470764"/>
    <w:rsid w:val="00473446"/>
    <w:rsid w:val="004A206F"/>
    <w:rsid w:val="004B148B"/>
    <w:rsid w:val="004B5A8C"/>
    <w:rsid w:val="004D6C9D"/>
    <w:rsid w:val="004E2451"/>
    <w:rsid w:val="004E2B43"/>
    <w:rsid w:val="004E6013"/>
    <w:rsid w:val="004F161A"/>
    <w:rsid w:val="00507BD8"/>
    <w:rsid w:val="00511DE4"/>
    <w:rsid w:val="0051310E"/>
    <w:rsid w:val="00522B64"/>
    <w:rsid w:val="0054443F"/>
    <w:rsid w:val="00544BF6"/>
    <w:rsid w:val="00560DD1"/>
    <w:rsid w:val="00562E03"/>
    <w:rsid w:val="0057523B"/>
    <w:rsid w:val="00586EAB"/>
    <w:rsid w:val="0059100A"/>
    <w:rsid w:val="00595A67"/>
    <w:rsid w:val="005C548B"/>
    <w:rsid w:val="005D1256"/>
    <w:rsid w:val="005D2868"/>
    <w:rsid w:val="005D2B1D"/>
    <w:rsid w:val="005E05BA"/>
    <w:rsid w:val="005F3F45"/>
    <w:rsid w:val="005F45F7"/>
    <w:rsid w:val="005F7764"/>
    <w:rsid w:val="0060048C"/>
    <w:rsid w:val="00600D39"/>
    <w:rsid w:val="0061092D"/>
    <w:rsid w:val="006207E2"/>
    <w:rsid w:val="00620A94"/>
    <w:rsid w:val="00624804"/>
    <w:rsid w:val="006372F0"/>
    <w:rsid w:val="006405AA"/>
    <w:rsid w:val="00642CE3"/>
    <w:rsid w:val="0064395A"/>
    <w:rsid w:val="00651F6E"/>
    <w:rsid w:val="00653FC0"/>
    <w:rsid w:val="00654571"/>
    <w:rsid w:val="00660868"/>
    <w:rsid w:val="00662513"/>
    <w:rsid w:val="00663EA5"/>
    <w:rsid w:val="00663FD2"/>
    <w:rsid w:val="006807C9"/>
    <w:rsid w:val="00686D0C"/>
    <w:rsid w:val="0069609C"/>
    <w:rsid w:val="006A0AC7"/>
    <w:rsid w:val="006A3775"/>
    <w:rsid w:val="006A6BF5"/>
    <w:rsid w:val="006C0763"/>
    <w:rsid w:val="006C1BB3"/>
    <w:rsid w:val="006E0895"/>
    <w:rsid w:val="00720F42"/>
    <w:rsid w:val="00734198"/>
    <w:rsid w:val="0073694F"/>
    <w:rsid w:val="00743BE0"/>
    <w:rsid w:val="00762666"/>
    <w:rsid w:val="00771455"/>
    <w:rsid w:val="0077363A"/>
    <w:rsid w:val="00775C53"/>
    <w:rsid w:val="007779E8"/>
    <w:rsid w:val="0078115D"/>
    <w:rsid w:val="00782B76"/>
    <w:rsid w:val="007929BD"/>
    <w:rsid w:val="007B1986"/>
    <w:rsid w:val="007B1BA6"/>
    <w:rsid w:val="007B427A"/>
    <w:rsid w:val="007C440F"/>
    <w:rsid w:val="007C4990"/>
    <w:rsid w:val="007C70C3"/>
    <w:rsid w:val="007D0783"/>
    <w:rsid w:val="007E3616"/>
    <w:rsid w:val="00804F94"/>
    <w:rsid w:val="008211F1"/>
    <w:rsid w:val="00834723"/>
    <w:rsid w:val="00842CA3"/>
    <w:rsid w:val="00843B17"/>
    <w:rsid w:val="008458E8"/>
    <w:rsid w:val="008523FE"/>
    <w:rsid w:val="00855471"/>
    <w:rsid w:val="0085758B"/>
    <w:rsid w:val="008873B1"/>
    <w:rsid w:val="00890477"/>
    <w:rsid w:val="008951DA"/>
    <w:rsid w:val="008A312F"/>
    <w:rsid w:val="008C0053"/>
    <w:rsid w:val="008C5CC2"/>
    <w:rsid w:val="008C5FA4"/>
    <w:rsid w:val="008D0600"/>
    <w:rsid w:val="008E4A06"/>
    <w:rsid w:val="008F3D7C"/>
    <w:rsid w:val="00901859"/>
    <w:rsid w:val="00904AA9"/>
    <w:rsid w:val="0091092D"/>
    <w:rsid w:val="009111B8"/>
    <w:rsid w:val="009134AB"/>
    <w:rsid w:val="00931366"/>
    <w:rsid w:val="00932EC0"/>
    <w:rsid w:val="00940EDE"/>
    <w:rsid w:val="00967BDE"/>
    <w:rsid w:val="009A5047"/>
    <w:rsid w:val="009B1582"/>
    <w:rsid w:val="009D6B84"/>
    <w:rsid w:val="00A0049B"/>
    <w:rsid w:val="00A05081"/>
    <w:rsid w:val="00A2263F"/>
    <w:rsid w:val="00A2755B"/>
    <w:rsid w:val="00A347CF"/>
    <w:rsid w:val="00A41649"/>
    <w:rsid w:val="00A447C2"/>
    <w:rsid w:val="00A45244"/>
    <w:rsid w:val="00A47CF1"/>
    <w:rsid w:val="00A519AD"/>
    <w:rsid w:val="00A5734E"/>
    <w:rsid w:val="00A62DF3"/>
    <w:rsid w:val="00A700D6"/>
    <w:rsid w:val="00A72645"/>
    <w:rsid w:val="00A77645"/>
    <w:rsid w:val="00A82B32"/>
    <w:rsid w:val="00A86DB8"/>
    <w:rsid w:val="00A92328"/>
    <w:rsid w:val="00AA6916"/>
    <w:rsid w:val="00AA7326"/>
    <w:rsid w:val="00AC6E3E"/>
    <w:rsid w:val="00AD19C5"/>
    <w:rsid w:val="00AD4A26"/>
    <w:rsid w:val="00AD7B0B"/>
    <w:rsid w:val="00AE2589"/>
    <w:rsid w:val="00AE7ED3"/>
    <w:rsid w:val="00B0120B"/>
    <w:rsid w:val="00B0586C"/>
    <w:rsid w:val="00B12128"/>
    <w:rsid w:val="00B32E89"/>
    <w:rsid w:val="00B47FDF"/>
    <w:rsid w:val="00B603BB"/>
    <w:rsid w:val="00B6049E"/>
    <w:rsid w:val="00B65EA2"/>
    <w:rsid w:val="00B71950"/>
    <w:rsid w:val="00B71A54"/>
    <w:rsid w:val="00B909B1"/>
    <w:rsid w:val="00B9166A"/>
    <w:rsid w:val="00B9231F"/>
    <w:rsid w:val="00BA3D14"/>
    <w:rsid w:val="00BA5A3B"/>
    <w:rsid w:val="00BB1A48"/>
    <w:rsid w:val="00BB32D7"/>
    <w:rsid w:val="00BB6DF0"/>
    <w:rsid w:val="00BD129F"/>
    <w:rsid w:val="00BD3BBD"/>
    <w:rsid w:val="00BF0EA1"/>
    <w:rsid w:val="00BF1ABB"/>
    <w:rsid w:val="00C013D4"/>
    <w:rsid w:val="00C02589"/>
    <w:rsid w:val="00C12BA0"/>
    <w:rsid w:val="00C45093"/>
    <w:rsid w:val="00C57173"/>
    <w:rsid w:val="00C8403A"/>
    <w:rsid w:val="00C958DC"/>
    <w:rsid w:val="00CC3AC4"/>
    <w:rsid w:val="00CC6E94"/>
    <w:rsid w:val="00CD08FE"/>
    <w:rsid w:val="00CD1124"/>
    <w:rsid w:val="00CE4271"/>
    <w:rsid w:val="00D036D3"/>
    <w:rsid w:val="00D115B0"/>
    <w:rsid w:val="00D202AD"/>
    <w:rsid w:val="00D26F56"/>
    <w:rsid w:val="00D40831"/>
    <w:rsid w:val="00D41792"/>
    <w:rsid w:val="00D75961"/>
    <w:rsid w:val="00D86F7A"/>
    <w:rsid w:val="00D94549"/>
    <w:rsid w:val="00DA0918"/>
    <w:rsid w:val="00DA1669"/>
    <w:rsid w:val="00DA64E2"/>
    <w:rsid w:val="00DB7CFC"/>
    <w:rsid w:val="00DC1347"/>
    <w:rsid w:val="00DC3051"/>
    <w:rsid w:val="00DC5CF3"/>
    <w:rsid w:val="00DC6CA8"/>
    <w:rsid w:val="00DD2854"/>
    <w:rsid w:val="00DD2DFF"/>
    <w:rsid w:val="00DD301B"/>
    <w:rsid w:val="00DD7D0D"/>
    <w:rsid w:val="00DF07EF"/>
    <w:rsid w:val="00DF2F5A"/>
    <w:rsid w:val="00E06325"/>
    <w:rsid w:val="00E17B1A"/>
    <w:rsid w:val="00E25EBB"/>
    <w:rsid w:val="00E31653"/>
    <w:rsid w:val="00E347F8"/>
    <w:rsid w:val="00E4384C"/>
    <w:rsid w:val="00E450A2"/>
    <w:rsid w:val="00E61014"/>
    <w:rsid w:val="00E746BE"/>
    <w:rsid w:val="00E86521"/>
    <w:rsid w:val="00E96D9A"/>
    <w:rsid w:val="00EA75EA"/>
    <w:rsid w:val="00EC50DF"/>
    <w:rsid w:val="00ED2913"/>
    <w:rsid w:val="00EE117C"/>
    <w:rsid w:val="00EE2C22"/>
    <w:rsid w:val="00EE69CF"/>
    <w:rsid w:val="00EF09CE"/>
    <w:rsid w:val="00EF1514"/>
    <w:rsid w:val="00F00D9A"/>
    <w:rsid w:val="00F01E5C"/>
    <w:rsid w:val="00F03747"/>
    <w:rsid w:val="00F212F7"/>
    <w:rsid w:val="00F30007"/>
    <w:rsid w:val="00F60EA8"/>
    <w:rsid w:val="00F73E50"/>
    <w:rsid w:val="00F75923"/>
    <w:rsid w:val="00F77885"/>
    <w:rsid w:val="00F95720"/>
    <w:rsid w:val="00FA34B8"/>
    <w:rsid w:val="00FC29BB"/>
    <w:rsid w:val="00FC663D"/>
    <w:rsid w:val="00FD0722"/>
    <w:rsid w:val="00FE0FF4"/>
    <w:rsid w:val="00FE4DCB"/>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4"/>
    <w:qFormat/>
    <w:rsid w:val="000A4660"/>
    <w:pPr>
      <w:keepNext/>
      <w:keepLines/>
      <w:spacing w:before="360" w:after="120"/>
      <w:jc w:val="center"/>
      <w:outlineLvl w:val="0"/>
    </w:pPr>
    <w:rPr>
      <w:rFonts w:ascii="Calibri" w:eastAsiaTheme="majorEastAsia" w:hAnsi="Calibri" w:cstheme="minorHAnsi"/>
      <w:b/>
      <w:color w:val="2F5496" w:themeColor="accent1" w:themeShade="BF"/>
      <w:sz w:val="36"/>
      <w:szCs w:val="36"/>
    </w:rPr>
  </w:style>
  <w:style w:type="paragraph" w:styleId="Heading2">
    <w:name w:val="heading 2"/>
    <w:basedOn w:val="Normal"/>
    <w:next w:val="Normal"/>
    <w:link w:val="Heading2Char"/>
    <w:uiPriority w:val="5"/>
    <w:qFormat/>
    <w:rsid w:val="000A4660"/>
    <w:pPr>
      <w:keepNext/>
      <w:keepLines/>
      <w:spacing w:before="360"/>
      <w:jc w:val="center"/>
      <w:outlineLvl w:val="1"/>
    </w:pPr>
    <w:rPr>
      <w:rFonts w:eastAsiaTheme="majorEastAsia" w:cstheme="minorHAnsi"/>
      <w:b/>
      <w:color w:val="2F5496" w:themeColor="accent1" w:themeShade="BF"/>
      <w:sz w:val="32"/>
      <w:szCs w:val="32"/>
    </w:rPr>
  </w:style>
  <w:style w:type="paragraph" w:styleId="Heading3">
    <w:name w:val="heading 3"/>
    <w:basedOn w:val="Heading2"/>
    <w:next w:val="Normal"/>
    <w:link w:val="Heading3Char"/>
    <w:uiPriority w:val="6"/>
    <w:qFormat/>
    <w:rsid w:val="000A4660"/>
    <w:pPr>
      <w:spacing w:before="120" w:after="120"/>
      <w:outlineLvl w:val="2"/>
    </w:pPr>
    <w:rPr>
      <w:sz w:val="28"/>
      <w:szCs w:val="28"/>
    </w:rPr>
  </w:style>
  <w:style w:type="paragraph" w:styleId="Heading4">
    <w:name w:val="heading 4"/>
    <w:basedOn w:val="Heading3"/>
    <w:next w:val="Normal"/>
    <w:link w:val="Heading4Char"/>
    <w:uiPriority w:val="7"/>
    <w:qFormat/>
    <w:rsid w:val="000A4660"/>
    <w:pPr>
      <w:spacing w:before="240"/>
      <w:jc w:val="both"/>
      <w:outlineLvl w:val="3"/>
    </w:pPr>
    <w:rPr>
      <w:sz w:val="26"/>
      <w:szCs w:val="26"/>
    </w:rPr>
  </w:style>
  <w:style w:type="paragraph" w:styleId="Heading5">
    <w:name w:val="heading 5"/>
    <w:basedOn w:val="Heading4"/>
    <w:next w:val="Normal"/>
    <w:link w:val="Heading5Char"/>
    <w:uiPriority w:val="8"/>
    <w:qFormat/>
    <w:rsid w:val="000A4660"/>
    <w:pPr>
      <w:spacing w:before="18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qFormat/>
    <w:rsid w:val="00202409"/>
    <w:pPr>
      <w:ind w:left="720"/>
      <w:contextualSpacing/>
    </w:pPr>
  </w:style>
  <w:style w:type="paragraph" w:styleId="Header">
    <w:name w:val="header"/>
    <w:basedOn w:val="Normal"/>
    <w:link w:val="HeaderChar"/>
    <w:uiPriority w:val="99"/>
    <w:unhideWhenUsed/>
    <w:rsid w:val="00310E59"/>
    <w:pPr>
      <w:tabs>
        <w:tab w:val="center" w:pos="4513"/>
        <w:tab w:val="right" w:pos="9026"/>
      </w:tabs>
    </w:pPr>
  </w:style>
  <w:style w:type="character" w:customStyle="1" w:styleId="HeaderChar">
    <w:name w:val="Header Char"/>
    <w:basedOn w:val="DefaultParagraphFont"/>
    <w:link w:val="Header"/>
    <w:uiPriority w:val="99"/>
    <w:rsid w:val="00310E59"/>
  </w:style>
  <w:style w:type="paragraph" w:styleId="Footer">
    <w:name w:val="footer"/>
    <w:basedOn w:val="Normal"/>
    <w:link w:val="FooterChar"/>
    <w:uiPriority w:val="99"/>
    <w:unhideWhenUsed/>
    <w:rsid w:val="00310E59"/>
    <w:pPr>
      <w:tabs>
        <w:tab w:val="center" w:pos="4513"/>
        <w:tab w:val="right" w:pos="9026"/>
      </w:tabs>
    </w:pPr>
  </w:style>
  <w:style w:type="character" w:customStyle="1" w:styleId="FooterChar">
    <w:name w:val="Footer Char"/>
    <w:basedOn w:val="DefaultParagraphFont"/>
    <w:link w:val="Footer"/>
    <w:uiPriority w:val="99"/>
    <w:rsid w:val="00310E59"/>
  </w:style>
  <w:style w:type="table" w:styleId="TableGrid">
    <w:name w:val="Table Grid"/>
    <w:basedOn w:val="TableNormal"/>
    <w:uiPriority w:val="39"/>
    <w:rsid w:val="00B4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0A4660"/>
    <w:rPr>
      <w:rFonts w:ascii="Calibri" w:eastAsiaTheme="majorEastAsia" w:hAnsi="Calibri" w:cstheme="minorHAnsi"/>
      <w:b/>
      <w:color w:val="2F5496" w:themeColor="accent1" w:themeShade="BF"/>
      <w:sz w:val="36"/>
      <w:szCs w:val="36"/>
    </w:rPr>
  </w:style>
  <w:style w:type="character" w:customStyle="1" w:styleId="Heading2Char">
    <w:name w:val="Heading 2 Char"/>
    <w:basedOn w:val="DefaultParagraphFont"/>
    <w:link w:val="Heading2"/>
    <w:uiPriority w:val="5"/>
    <w:rsid w:val="000A4660"/>
    <w:rPr>
      <w:rFonts w:eastAsiaTheme="majorEastAsia" w:cstheme="minorHAnsi"/>
      <w:b/>
      <w:color w:val="2F5496" w:themeColor="accent1" w:themeShade="BF"/>
      <w:sz w:val="32"/>
      <w:szCs w:val="32"/>
    </w:rPr>
  </w:style>
  <w:style w:type="character" w:customStyle="1" w:styleId="Heading3Char">
    <w:name w:val="Heading 3 Char"/>
    <w:basedOn w:val="DefaultParagraphFont"/>
    <w:link w:val="Heading3"/>
    <w:uiPriority w:val="6"/>
    <w:rsid w:val="000A4660"/>
    <w:rPr>
      <w:rFonts w:eastAsiaTheme="majorEastAsia" w:cstheme="minorHAnsi"/>
      <w:b/>
      <w:color w:val="2F5496" w:themeColor="accent1" w:themeShade="BF"/>
      <w:sz w:val="28"/>
      <w:szCs w:val="28"/>
    </w:rPr>
  </w:style>
  <w:style w:type="character" w:customStyle="1" w:styleId="Heading4Char">
    <w:name w:val="Heading 4 Char"/>
    <w:basedOn w:val="DefaultParagraphFont"/>
    <w:link w:val="Heading4"/>
    <w:uiPriority w:val="7"/>
    <w:rsid w:val="000A4660"/>
    <w:rPr>
      <w:rFonts w:eastAsiaTheme="majorEastAsia" w:cstheme="minorHAnsi"/>
      <w:b/>
      <w:color w:val="2F5496" w:themeColor="accent1" w:themeShade="BF"/>
      <w:sz w:val="26"/>
      <w:szCs w:val="26"/>
    </w:rPr>
  </w:style>
  <w:style w:type="character" w:customStyle="1" w:styleId="Heading5Char">
    <w:name w:val="Heading 5 Char"/>
    <w:basedOn w:val="DefaultParagraphFont"/>
    <w:link w:val="Heading5"/>
    <w:uiPriority w:val="8"/>
    <w:rsid w:val="000A4660"/>
    <w:rPr>
      <w:rFonts w:eastAsiaTheme="majorEastAsia" w:cstheme="minorHAnsi"/>
      <w:b/>
      <w:i/>
      <w:color w:val="2F5496" w:themeColor="accent1" w:themeShade="BF"/>
      <w:szCs w:val="24"/>
    </w:rPr>
  </w:style>
  <w:style w:type="paragraph" w:styleId="NoSpacing">
    <w:name w:val="No Spacing"/>
    <w:uiPriority w:val="99"/>
    <w:rsid w:val="000A4660"/>
    <w:pPr>
      <w:jc w:val="both"/>
    </w:pPr>
    <w:rPr>
      <w:sz w:val="22"/>
    </w:rPr>
  </w:style>
  <w:style w:type="paragraph" w:customStyle="1" w:styleId="Body">
    <w:name w:val="Body"/>
    <w:basedOn w:val="Normal"/>
    <w:link w:val="BodyChar"/>
    <w:qFormat/>
    <w:rsid w:val="000A4660"/>
    <w:pPr>
      <w:spacing w:after="120"/>
      <w:jc w:val="both"/>
    </w:pPr>
    <w:rPr>
      <w:rFonts w:ascii="Calibri" w:hAnsi="Calibri"/>
      <w:sz w:val="22"/>
    </w:rPr>
  </w:style>
  <w:style w:type="character" w:customStyle="1" w:styleId="BodyChar">
    <w:name w:val="Body Char"/>
    <w:basedOn w:val="DefaultParagraphFont"/>
    <w:link w:val="Body"/>
    <w:rsid w:val="000A4660"/>
    <w:rPr>
      <w:rFonts w:ascii="Calibri" w:hAnsi="Calibri"/>
      <w:sz w:val="22"/>
    </w:rPr>
  </w:style>
  <w:style w:type="paragraph" w:customStyle="1" w:styleId="Bulletlevel1">
    <w:name w:val="Bullet level 1"/>
    <w:basedOn w:val="Body"/>
    <w:link w:val="Bulletlevel1Char"/>
    <w:uiPriority w:val="1"/>
    <w:qFormat/>
    <w:rsid w:val="000A4660"/>
    <w:pPr>
      <w:numPr>
        <w:numId w:val="4"/>
      </w:numPr>
    </w:pPr>
  </w:style>
  <w:style w:type="character" w:customStyle="1" w:styleId="Bulletlevel1Char">
    <w:name w:val="Bullet level 1 Char"/>
    <w:basedOn w:val="BodyChar"/>
    <w:link w:val="Bulletlevel1"/>
    <w:uiPriority w:val="1"/>
    <w:rsid w:val="000A4660"/>
    <w:rPr>
      <w:rFonts w:ascii="Calibri" w:hAnsi="Calibri"/>
      <w:sz w:val="22"/>
    </w:rPr>
  </w:style>
  <w:style w:type="paragraph" w:styleId="NormalWeb">
    <w:name w:val="Normal (Web)"/>
    <w:basedOn w:val="Normal"/>
    <w:uiPriority w:val="99"/>
    <w:unhideWhenUsed/>
    <w:rsid w:val="000A4660"/>
    <w:pPr>
      <w:spacing w:before="100" w:beforeAutospacing="1" w:after="100" w:afterAutospacing="1"/>
    </w:pPr>
    <w:rPr>
      <w:rFonts w:ascii="Times New Roman" w:hAnsi="Times New Roman" w:cs="Times New Roman"/>
      <w:szCs w:val="24"/>
      <w:lang w:eastAsia="en-GB"/>
    </w:rPr>
  </w:style>
  <w:style w:type="character" w:styleId="Strong">
    <w:name w:val="Strong"/>
    <w:basedOn w:val="DefaultParagraphFont"/>
    <w:uiPriority w:val="22"/>
    <w:qFormat/>
    <w:rsid w:val="000A4660"/>
    <w:rPr>
      <w:b/>
      <w:bCs/>
    </w:rPr>
  </w:style>
  <w:style w:type="character" w:styleId="Emphasis">
    <w:name w:val="Emphasis"/>
    <w:basedOn w:val="DefaultParagraphFont"/>
    <w:uiPriority w:val="20"/>
    <w:qFormat/>
    <w:rsid w:val="000A4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1CE4-2D6C-4D61-8377-E9FDCF4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 Full Council Meeting - 15th March 2023</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Full Council Meeting - 15th March 2023</dc:title>
  <dc:subject/>
  <dc:creator>Aldworth</dc:creator>
  <cp:keywords>Minutes - Full Council Meeting - 15th March 2023</cp:keywords>
  <dc:description/>
  <cp:lastModifiedBy>Aldworth Clerk</cp:lastModifiedBy>
  <cp:revision>4</cp:revision>
  <cp:lastPrinted>2023-03-07T12:25:00Z</cp:lastPrinted>
  <dcterms:created xsi:type="dcterms:W3CDTF">2023-09-12T08:20:00Z</dcterms:created>
  <dcterms:modified xsi:type="dcterms:W3CDTF">2023-09-14T09:52:00Z</dcterms:modified>
</cp:coreProperties>
</file>